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512A" w:rsidRDefault="0013512A">
      <w:pPr>
        <w:spacing w:after="0"/>
        <w:rPr>
          <w:rFonts w:ascii="Times New Roman" w:eastAsia="Times New Roman" w:hAnsi="Times New Roman" w:cs="Times New Roman"/>
          <w:b/>
          <w:sz w:val="28"/>
          <w:szCs w:val="28"/>
        </w:rPr>
      </w:pPr>
    </w:p>
    <w:tbl>
      <w:tblPr>
        <w:tblStyle w:val="ae"/>
        <w:tblW w:w="14850" w:type="dxa"/>
        <w:tblInd w:w="-108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4785"/>
        <w:gridCol w:w="10065"/>
      </w:tblGrid>
      <w:tr w:rsidR="0013512A">
        <w:trPr>
          <w:cantSplit/>
          <w:tblHeader/>
        </w:trPr>
        <w:tc>
          <w:tcPr>
            <w:tcW w:w="4785" w:type="dxa"/>
          </w:tcPr>
          <w:p w:rsidR="0013512A" w:rsidRDefault="00077E44">
            <w:pPr>
              <w:jc w:val="right"/>
              <w:rPr>
                <w:b/>
                <w:sz w:val="28"/>
                <w:szCs w:val="28"/>
              </w:rPr>
            </w:pPr>
            <w:r w:rsidRPr="00077E44">
              <w:rPr>
                <w:noProof/>
                <w:lang w:eastAsia="ru-RU"/>
              </w:rPr>
              <w:drawing>
                <wp:inline distT="0" distB="0" distL="0" distR="0">
                  <wp:extent cx="3304380" cy="1286510"/>
                  <wp:effectExtent l="0" t="0" r="0" b="889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41881" cy="13400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065" w:type="dxa"/>
          </w:tcPr>
          <w:p w:rsidR="0013512A" w:rsidRDefault="0013512A">
            <w:pPr>
              <w:ind w:firstLine="709"/>
              <w:jc w:val="right"/>
              <w:rPr>
                <w:b/>
                <w:sz w:val="28"/>
                <w:szCs w:val="28"/>
              </w:rPr>
            </w:pPr>
          </w:p>
          <w:p w:rsidR="0013512A" w:rsidRDefault="0013512A">
            <w:pPr>
              <w:ind w:firstLine="709"/>
              <w:jc w:val="right"/>
              <w:rPr>
                <w:b/>
                <w:sz w:val="28"/>
                <w:szCs w:val="28"/>
              </w:rPr>
            </w:pPr>
          </w:p>
          <w:p w:rsidR="0013512A" w:rsidRDefault="0013512A">
            <w:pPr>
              <w:jc w:val="right"/>
              <w:rPr>
                <w:b/>
                <w:sz w:val="28"/>
                <w:szCs w:val="28"/>
              </w:rPr>
            </w:pPr>
          </w:p>
          <w:p w:rsidR="005D0109" w:rsidRDefault="005D0109">
            <w:pPr>
              <w:jc w:val="right"/>
              <w:rPr>
                <w:b/>
                <w:sz w:val="28"/>
                <w:szCs w:val="28"/>
              </w:rPr>
            </w:pPr>
          </w:p>
        </w:tc>
      </w:tr>
    </w:tbl>
    <w:p w:rsidR="0013512A" w:rsidRDefault="00255D2D">
      <w:pPr>
        <w:spacing w:after="0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ПЛАН РАБОТЫ КОНКУРСНОЙ ПЛОЩАДКИ</w:t>
      </w:r>
    </w:p>
    <w:p w:rsidR="0013512A" w:rsidRPr="005D0109" w:rsidRDefault="00255D2D">
      <w:pPr>
        <w:spacing w:after="0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D0109">
        <w:rPr>
          <w:rFonts w:ascii="Times New Roman" w:eastAsia="Times New Roman" w:hAnsi="Times New Roman" w:cs="Times New Roman"/>
          <w:b/>
          <w:sz w:val="24"/>
          <w:szCs w:val="24"/>
        </w:rPr>
        <w:t xml:space="preserve"> по компетенции «Печное дело»</w:t>
      </w:r>
    </w:p>
    <w:p w:rsidR="0013512A" w:rsidRPr="005D0109" w:rsidRDefault="00255D2D">
      <w:pPr>
        <w:spacing w:after="0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5D0109">
        <w:rPr>
          <w:rFonts w:ascii="Times New Roman" w:eastAsia="Times New Roman" w:hAnsi="Times New Roman" w:cs="Times New Roman"/>
          <w:sz w:val="24"/>
          <w:szCs w:val="24"/>
        </w:rPr>
        <w:t>Регионального этапа Чемпионата по профессиональному мастерству «Профессионалы»</w:t>
      </w:r>
    </w:p>
    <w:p w:rsidR="0013512A" w:rsidRPr="005D0109" w:rsidRDefault="00454225">
      <w:pPr>
        <w:spacing w:after="0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5D0109">
        <w:rPr>
          <w:rFonts w:ascii="Times New Roman" w:eastAsia="Times New Roman" w:hAnsi="Times New Roman" w:cs="Times New Roman"/>
          <w:sz w:val="24"/>
          <w:szCs w:val="24"/>
        </w:rPr>
        <w:t xml:space="preserve"> Республики Карелия - 2024</w:t>
      </w:r>
    </w:p>
    <w:p w:rsidR="0013512A" w:rsidRPr="005D0109" w:rsidRDefault="00255D2D">
      <w:pPr>
        <w:spacing w:after="0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5D0109">
        <w:rPr>
          <w:rFonts w:ascii="Times New Roman" w:eastAsia="Times New Roman" w:hAnsi="Times New Roman" w:cs="Times New Roman"/>
          <w:sz w:val="24"/>
          <w:szCs w:val="24"/>
        </w:rPr>
        <w:t>(основная группа)</w:t>
      </w:r>
    </w:p>
    <w:p w:rsidR="00077E44" w:rsidRPr="005D0109" w:rsidRDefault="00255D2D">
      <w:pPr>
        <w:spacing w:after="0" w:line="276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D0109">
        <w:rPr>
          <w:rFonts w:ascii="Times New Roman" w:eastAsia="Times New Roman" w:hAnsi="Times New Roman" w:cs="Times New Roman"/>
          <w:sz w:val="24"/>
          <w:szCs w:val="24"/>
        </w:rPr>
        <w:t>Конкурсное задание включает выполнение части задания (инвариант) –</w:t>
      </w:r>
      <w:r w:rsidR="000A13C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D0109">
        <w:rPr>
          <w:rFonts w:ascii="Times New Roman" w:eastAsia="Times New Roman" w:hAnsi="Times New Roman" w:cs="Times New Roman"/>
          <w:sz w:val="24"/>
          <w:szCs w:val="24"/>
        </w:rPr>
        <w:t>3 модуля. Общее количество времени на выполнение – 18 часов.</w:t>
      </w:r>
    </w:p>
    <w:p w:rsidR="005D0109" w:rsidRPr="005D0109" w:rsidRDefault="005D0109">
      <w:pPr>
        <w:spacing w:after="0" w:line="276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5353"/>
        <w:gridCol w:w="9356"/>
      </w:tblGrid>
      <w:tr w:rsidR="00077E44" w:rsidRPr="005D0109" w:rsidTr="00077E44">
        <w:trPr>
          <w:trHeight w:val="555"/>
        </w:trPr>
        <w:tc>
          <w:tcPr>
            <w:tcW w:w="14709" w:type="dxa"/>
            <w:gridSpan w:val="2"/>
            <w:shd w:val="clear" w:color="auto" w:fill="9BDB7F"/>
            <w:vAlign w:val="center"/>
          </w:tcPr>
          <w:p w:rsidR="00077E44" w:rsidRPr="005D0109" w:rsidRDefault="00077E44" w:rsidP="00C30535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5D0109">
              <w:rPr>
                <w:b/>
                <w:sz w:val="24"/>
                <w:szCs w:val="24"/>
              </w:rPr>
              <w:t>Общая</w:t>
            </w:r>
            <w:proofErr w:type="spellEnd"/>
            <w:r w:rsidRPr="005D0109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5D0109">
              <w:rPr>
                <w:b/>
                <w:sz w:val="24"/>
                <w:szCs w:val="24"/>
              </w:rPr>
              <w:t>информация</w:t>
            </w:r>
            <w:proofErr w:type="spellEnd"/>
          </w:p>
        </w:tc>
      </w:tr>
      <w:tr w:rsidR="00077E44" w:rsidRPr="005D0109" w:rsidTr="00077E44">
        <w:trPr>
          <w:trHeight w:val="532"/>
        </w:trPr>
        <w:tc>
          <w:tcPr>
            <w:tcW w:w="5353" w:type="dxa"/>
            <w:vAlign w:val="center"/>
          </w:tcPr>
          <w:p w:rsidR="00077E44" w:rsidRPr="005D0109" w:rsidRDefault="00077E44" w:rsidP="00C30535">
            <w:pPr>
              <w:rPr>
                <w:b/>
                <w:sz w:val="24"/>
                <w:szCs w:val="24"/>
              </w:rPr>
            </w:pPr>
            <w:proofErr w:type="spellStart"/>
            <w:r w:rsidRPr="005D0109">
              <w:rPr>
                <w:b/>
                <w:sz w:val="24"/>
                <w:szCs w:val="24"/>
              </w:rPr>
              <w:t>Период</w:t>
            </w:r>
            <w:proofErr w:type="spellEnd"/>
            <w:r w:rsidRPr="005D0109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5D0109">
              <w:rPr>
                <w:b/>
                <w:sz w:val="24"/>
                <w:szCs w:val="24"/>
              </w:rPr>
              <w:t>проведения</w:t>
            </w:r>
            <w:proofErr w:type="spellEnd"/>
          </w:p>
        </w:tc>
        <w:tc>
          <w:tcPr>
            <w:tcW w:w="9356" w:type="dxa"/>
          </w:tcPr>
          <w:p w:rsidR="00077E44" w:rsidRPr="005D0109" w:rsidRDefault="00077E44" w:rsidP="00C30535">
            <w:pPr>
              <w:rPr>
                <w:sz w:val="24"/>
                <w:szCs w:val="24"/>
              </w:rPr>
            </w:pPr>
            <w:r w:rsidRPr="005D0109">
              <w:rPr>
                <w:sz w:val="24"/>
                <w:szCs w:val="24"/>
              </w:rPr>
              <w:t>09.02.2024 – 16.02.2024</w:t>
            </w:r>
          </w:p>
        </w:tc>
      </w:tr>
      <w:tr w:rsidR="00077E44" w:rsidRPr="005D0109" w:rsidTr="00077E44">
        <w:trPr>
          <w:trHeight w:val="554"/>
        </w:trPr>
        <w:tc>
          <w:tcPr>
            <w:tcW w:w="5353" w:type="dxa"/>
            <w:vAlign w:val="center"/>
          </w:tcPr>
          <w:p w:rsidR="00077E44" w:rsidRPr="005D0109" w:rsidRDefault="00077E44" w:rsidP="00C30535">
            <w:pPr>
              <w:rPr>
                <w:b/>
                <w:sz w:val="24"/>
                <w:szCs w:val="24"/>
              </w:rPr>
            </w:pPr>
            <w:proofErr w:type="spellStart"/>
            <w:r w:rsidRPr="005D0109">
              <w:rPr>
                <w:b/>
                <w:sz w:val="24"/>
                <w:szCs w:val="24"/>
              </w:rPr>
              <w:t>Место</w:t>
            </w:r>
            <w:proofErr w:type="spellEnd"/>
            <w:r w:rsidRPr="005D0109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5D0109">
              <w:rPr>
                <w:b/>
                <w:sz w:val="24"/>
                <w:szCs w:val="24"/>
              </w:rPr>
              <w:t>проведения</w:t>
            </w:r>
            <w:proofErr w:type="spellEnd"/>
            <w:r w:rsidRPr="005D0109">
              <w:rPr>
                <w:b/>
                <w:sz w:val="24"/>
                <w:szCs w:val="24"/>
              </w:rPr>
              <w:t xml:space="preserve"> и </w:t>
            </w:r>
            <w:proofErr w:type="spellStart"/>
            <w:r w:rsidRPr="005D0109">
              <w:rPr>
                <w:b/>
                <w:sz w:val="24"/>
                <w:szCs w:val="24"/>
              </w:rPr>
              <w:t>адрес</w:t>
            </w:r>
            <w:proofErr w:type="spellEnd"/>
            <w:r w:rsidRPr="005D0109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5D0109">
              <w:rPr>
                <w:b/>
                <w:sz w:val="24"/>
                <w:szCs w:val="24"/>
              </w:rPr>
              <w:t>площадки</w:t>
            </w:r>
            <w:proofErr w:type="spellEnd"/>
          </w:p>
        </w:tc>
        <w:tc>
          <w:tcPr>
            <w:tcW w:w="9356" w:type="dxa"/>
          </w:tcPr>
          <w:p w:rsidR="00077E44" w:rsidRPr="005D0109" w:rsidRDefault="00077E44" w:rsidP="00C30535">
            <w:pPr>
              <w:rPr>
                <w:sz w:val="24"/>
                <w:szCs w:val="24"/>
              </w:rPr>
            </w:pPr>
            <w:r w:rsidRPr="005D0109">
              <w:rPr>
                <w:sz w:val="24"/>
                <w:szCs w:val="24"/>
              </w:rPr>
              <w:t>ГАПОУ РК «</w:t>
            </w:r>
            <w:proofErr w:type="spellStart"/>
            <w:r w:rsidRPr="005D0109">
              <w:rPr>
                <w:sz w:val="24"/>
                <w:szCs w:val="24"/>
              </w:rPr>
              <w:t>Петрозаводский</w:t>
            </w:r>
            <w:proofErr w:type="spellEnd"/>
            <w:r w:rsidRPr="005D0109">
              <w:rPr>
                <w:sz w:val="24"/>
                <w:szCs w:val="24"/>
              </w:rPr>
              <w:t xml:space="preserve"> </w:t>
            </w:r>
            <w:proofErr w:type="spellStart"/>
            <w:r w:rsidRPr="005D0109">
              <w:rPr>
                <w:sz w:val="24"/>
                <w:szCs w:val="24"/>
              </w:rPr>
              <w:t>техникум</w:t>
            </w:r>
            <w:proofErr w:type="spellEnd"/>
            <w:r w:rsidRPr="005D0109">
              <w:rPr>
                <w:sz w:val="24"/>
                <w:szCs w:val="24"/>
              </w:rPr>
              <w:t xml:space="preserve"> </w:t>
            </w:r>
            <w:proofErr w:type="spellStart"/>
            <w:r w:rsidRPr="005D0109">
              <w:rPr>
                <w:sz w:val="24"/>
                <w:szCs w:val="24"/>
              </w:rPr>
              <w:t>городского</w:t>
            </w:r>
            <w:proofErr w:type="spellEnd"/>
            <w:r w:rsidRPr="005D0109">
              <w:rPr>
                <w:sz w:val="24"/>
                <w:szCs w:val="24"/>
              </w:rPr>
              <w:t xml:space="preserve"> </w:t>
            </w:r>
            <w:proofErr w:type="spellStart"/>
            <w:r w:rsidRPr="005D0109">
              <w:rPr>
                <w:sz w:val="24"/>
                <w:szCs w:val="24"/>
              </w:rPr>
              <w:t>хозяйства</w:t>
            </w:r>
            <w:proofErr w:type="spellEnd"/>
            <w:r w:rsidRPr="005D0109">
              <w:rPr>
                <w:sz w:val="24"/>
                <w:szCs w:val="24"/>
              </w:rPr>
              <w:t>»</w:t>
            </w:r>
          </w:p>
          <w:p w:rsidR="00077E44" w:rsidRPr="005D0109" w:rsidRDefault="00077E44" w:rsidP="00C30535">
            <w:pPr>
              <w:rPr>
                <w:sz w:val="24"/>
                <w:szCs w:val="24"/>
                <w:lang w:val="ru-RU"/>
              </w:rPr>
            </w:pPr>
            <w:r w:rsidRPr="005D0109">
              <w:rPr>
                <w:sz w:val="24"/>
                <w:szCs w:val="24"/>
              </w:rPr>
              <w:t xml:space="preserve">РК, г. </w:t>
            </w:r>
            <w:proofErr w:type="spellStart"/>
            <w:r w:rsidRPr="005D0109">
              <w:rPr>
                <w:sz w:val="24"/>
                <w:szCs w:val="24"/>
              </w:rPr>
              <w:t>Петрозаводск</w:t>
            </w:r>
            <w:proofErr w:type="spellEnd"/>
            <w:r w:rsidRPr="005D0109">
              <w:rPr>
                <w:sz w:val="24"/>
                <w:szCs w:val="24"/>
              </w:rPr>
              <w:t xml:space="preserve">, </w:t>
            </w:r>
            <w:r w:rsidRPr="005D0109">
              <w:rPr>
                <w:sz w:val="24"/>
                <w:szCs w:val="24"/>
                <w:lang w:val="ru-RU"/>
              </w:rPr>
              <w:t>Первомайский проспект</w:t>
            </w:r>
            <w:r w:rsidRPr="005D0109">
              <w:rPr>
                <w:sz w:val="24"/>
                <w:szCs w:val="24"/>
              </w:rPr>
              <w:t>, д.</w:t>
            </w:r>
            <w:r w:rsidRPr="005D0109">
              <w:rPr>
                <w:sz w:val="24"/>
                <w:szCs w:val="24"/>
                <w:lang w:val="ru-RU"/>
              </w:rPr>
              <w:t>56</w:t>
            </w:r>
          </w:p>
        </w:tc>
      </w:tr>
      <w:tr w:rsidR="00077E44" w:rsidRPr="005D0109" w:rsidTr="00077E44">
        <w:trPr>
          <w:trHeight w:val="480"/>
        </w:trPr>
        <w:tc>
          <w:tcPr>
            <w:tcW w:w="5353" w:type="dxa"/>
            <w:vAlign w:val="center"/>
          </w:tcPr>
          <w:p w:rsidR="00077E44" w:rsidRPr="005D0109" w:rsidRDefault="00077E44" w:rsidP="00C30535">
            <w:pPr>
              <w:rPr>
                <w:b/>
                <w:sz w:val="24"/>
                <w:szCs w:val="24"/>
              </w:rPr>
            </w:pPr>
            <w:r w:rsidRPr="005D0109">
              <w:rPr>
                <w:b/>
                <w:sz w:val="24"/>
                <w:szCs w:val="24"/>
              </w:rPr>
              <w:t xml:space="preserve">ФИО </w:t>
            </w:r>
            <w:proofErr w:type="spellStart"/>
            <w:r w:rsidRPr="005D0109">
              <w:rPr>
                <w:b/>
                <w:sz w:val="24"/>
                <w:szCs w:val="24"/>
              </w:rPr>
              <w:t>Главного</w:t>
            </w:r>
            <w:proofErr w:type="spellEnd"/>
            <w:r w:rsidRPr="005D0109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5D0109">
              <w:rPr>
                <w:b/>
                <w:sz w:val="24"/>
                <w:szCs w:val="24"/>
              </w:rPr>
              <w:t>эксперта</w:t>
            </w:r>
            <w:proofErr w:type="spellEnd"/>
          </w:p>
        </w:tc>
        <w:tc>
          <w:tcPr>
            <w:tcW w:w="9356" w:type="dxa"/>
          </w:tcPr>
          <w:p w:rsidR="00077E44" w:rsidRPr="005D0109" w:rsidRDefault="00077E44" w:rsidP="00C30535">
            <w:pPr>
              <w:rPr>
                <w:sz w:val="24"/>
                <w:szCs w:val="24"/>
                <w:lang w:val="ru-RU"/>
              </w:rPr>
            </w:pPr>
            <w:r w:rsidRPr="005D0109">
              <w:rPr>
                <w:sz w:val="24"/>
                <w:szCs w:val="24"/>
                <w:lang w:val="ru-RU"/>
              </w:rPr>
              <w:t>Федотов Николай Анатольевич</w:t>
            </w:r>
          </w:p>
        </w:tc>
      </w:tr>
      <w:tr w:rsidR="00077E44" w:rsidRPr="005D0109" w:rsidTr="00077E44">
        <w:trPr>
          <w:trHeight w:val="480"/>
        </w:trPr>
        <w:tc>
          <w:tcPr>
            <w:tcW w:w="5353" w:type="dxa"/>
            <w:vAlign w:val="center"/>
          </w:tcPr>
          <w:p w:rsidR="00077E44" w:rsidRPr="005D0109" w:rsidRDefault="00077E44" w:rsidP="00C30535">
            <w:pPr>
              <w:rPr>
                <w:b/>
                <w:sz w:val="24"/>
                <w:szCs w:val="24"/>
              </w:rPr>
            </w:pPr>
            <w:proofErr w:type="spellStart"/>
            <w:r w:rsidRPr="005D0109">
              <w:rPr>
                <w:b/>
                <w:sz w:val="24"/>
                <w:szCs w:val="24"/>
              </w:rPr>
              <w:t>Контакты</w:t>
            </w:r>
            <w:proofErr w:type="spellEnd"/>
            <w:r w:rsidRPr="005D0109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5D0109">
              <w:rPr>
                <w:b/>
                <w:sz w:val="24"/>
                <w:szCs w:val="24"/>
              </w:rPr>
              <w:t>Главного</w:t>
            </w:r>
            <w:proofErr w:type="spellEnd"/>
            <w:r w:rsidRPr="005D0109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5D0109">
              <w:rPr>
                <w:b/>
                <w:sz w:val="24"/>
                <w:szCs w:val="24"/>
              </w:rPr>
              <w:t>эксперта</w:t>
            </w:r>
            <w:proofErr w:type="spellEnd"/>
          </w:p>
        </w:tc>
        <w:tc>
          <w:tcPr>
            <w:tcW w:w="9356" w:type="dxa"/>
          </w:tcPr>
          <w:p w:rsidR="00077E44" w:rsidRPr="005D0109" w:rsidRDefault="00077E44" w:rsidP="00C30535">
            <w:pPr>
              <w:rPr>
                <w:sz w:val="24"/>
                <w:szCs w:val="24"/>
                <w:lang w:val="ru-RU"/>
              </w:rPr>
            </w:pPr>
            <w:r w:rsidRPr="005D0109">
              <w:rPr>
                <w:sz w:val="24"/>
                <w:szCs w:val="24"/>
              </w:rPr>
              <w:t>+7</w:t>
            </w:r>
            <w:r w:rsidRPr="005D0109">
              <w:rPr>
                <w:sz w:val="24"/>
                <w:szCs w:val="24"/>
                <w:lang w:val="ru-RU"/>
              </w:rPr>
              <w:t>9535479626</w:t>
            </w:r>
          </w:p>
        </w:tc>
      </w:tr>
    </w:tbl>
    <w:p w:rsidR="005D0109" w:rsidRPr="005D0109" w:rsidRDefault="005D0109">
      <w:pPr>
        <w:spacing w:after="0" w:line="276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D0109" w:rsidRDefault="005D0109">
      <w:pPr>
        <w:spacing w:after="0" w:line="276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af"/>
        <w:tblW w:w="14855" w:type="dxa"/>
        <w:tblInd w:w="-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523"/>
        <w:gridCol w:w="12332"/>
      </w:tblGrid>
      <w:tr w:rsidR="0013512A" w:rsidRPr="005D0109" w:rsidTr="002B1C74">
        <w:trPr>
          <w:cantSplit/>
          <w:trHeight w:val="558"/>
          <w:tblHeader/>
        </w:trPr>
        <w:tc>
          <w:tcPr>
            <w:tcW w:w="14855" w:type="dxa"/>
            <w:gridSpan w:val="2"/>
            <w:shd w:val="clear" w:color="auto" w:fill="auto"/>
            <w:vAlign w:val="center"/>
          </w:tcPr>
          <w:p w:rsidR="0013512A" w:rsidRPr="005D0109" w:rsidRDefault="009440FF" w:rsidP="002B1C7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День Д</w:t>
            </w:r>
            <w:r w:rsidR="00255D2D" w:rsidRPr="005D0109">
              <w:rPr>
                <w:b/>
                <w:sz w:val="24"/>
                <w:szCs w:val="24"/>
              </w:rPr>
              <w:t>-2</w:t>
            </w:r>
          </w:p>
          <w:p w:rsidR="0013512A" w:rsidRPr="005D0109" w:rsidRDefault="00454225" w:rsidP="002B1C74">
            <w:pPr>
              <w:jc w:val="center"/>
              <w:rPr>
                <w:b/>
                <w:sz w:val="24"/>
                <w:szCs w:val="24"/>
              </w:rPr>
            </w:pPr>
            <w:r w:rsidRPr="005D0109">
              <w:rPr>
                <w:b/>
                <w:sz w:val="24"/>
                <w:szCs w:val="24"/>
              </w:rPr>
              <w:t>Дата 09.02</w:t>
            </w:r>
            <w:r w:rsidR="00255D2D" w:rsidRPr="005D0109">
              <w:rPr>
                <w:b/>
                <w:sz w:val="24"/>
                <w:szCs w:val="24"/>
              </w:rPr>
              <w:t>.202</w:t>
            </w:r>
            <w:r w:rsidRPr="005D0109">
              <w:rPr>
                <w:b/>
                <w:sz w:val="24"/>
                <w:szCs w:val="24"/>
              </w:rPr>
              <w:t>4</w:t>
            </w:r>
          </w:p>
        </w:tc>
      </w:tr>
      <w:tr w:rsidR="0013512A" w:rsidRPr="005D0109" w:rsidTr="002B1C74">
        <w:trPr>
          <w:cantSplit/>
          <w:trHeight w:val="558"/>
          <w:tblHeader/>
        </w:trPr>
        <w:tc>
          <w:tcPr>
            <w:tcW w:w="2523" w:type="dxa"/>
            <w:shd w:val="clear" w:color="auto" w:fill="auto"/>
            <w:vAlign w:val="center"/>
          </w:tcPr>
          <w:p w:rsidR="0013512A" w:rsidRPr="009440FF" w:rsidRDefault="00255D2D" w:rsidP="002B1C74">
            <w:pPr>
              <w:jc w:val="center"/>
              <w:rPr>
                <w:b/>
                <w:sz w:val="24"/>
                <w:szCs w:val="24"/>
              </w:rPr>
            </w:pPr>
            <w:r w:rsidRPr="009440FF">
              <w:rPr>
                <w:b/>
                <w:sz w:val="24"/>
                <w:szCs w:val="24"/>
              </w:rPr>
              <w:t>Время</w:t>
            </w:r>
          </w:p>
        </w:tc>
        <w:tc>
          <w:tcPr>
            <w:tcW w:w="12332" w:type="dxa"/>
            <w:shd w:val="clear" w:color="auto" w:fill="auto"/>
            <w:vAlign w:val="center"/>
          </w:tcPr>
          <w:p w:rsidR="0013512A" w:rsidRPr="009440FF" w:rsidRDefault="00255D2D" w:rsidP="002B1C74">
            <w:pPr>
              <w:jc w:val="center"/>
              <w:rPr>
                <w:b/>
                <w:sz w:val="24"/>
                <w:szCs w:val="24"/>
              </w:rPr>
            </w:pPr>
            <w:r w:rsidRPr="009440FF">
              <w:rPr>
                <w:b/>
                <w:sz w:val="24"/>
                <w:szCs w:val="24"/>
              </w:rPr>
              <w:t xml:space="preserve">Мероприятие </w:t>
            </w:r>
          </w:p>
        </w:tc>
      </w:tr>
      <w:tr w:rsidR="0013512A" w:rsidRPr="005D0109" w:rsidTr="002B1C74">
        <w:trPr>
          <w:cantSplit/>
          <w:trHeight w:val="982"/>
          <w:tblHeader/>
        </w:trPr>
        <w:tc>
          <w:tcPr>
            <w:tcW w:w="2523" w:type="dxa"/>
            <w:shd w:val="clear" w:color="auto" w:fill="auto"/>
            <w:vAlign w:val="center"/>
          </w:tcPr>
          <w:p w:rsidR="0013512A" w:rsidRPr="005D0109" w:rsidRDefault="00255D2D" w:rsidP="002B1C74">
            <w:pPr>
              <w:rPr>
                <w:sz w:val="24"/>
                <w:szCs w:val="24"/>
              </w:rPr>
            </w:pPr>
            <w:r w:rsidRPr="005D0109">
              <w:rPr>
                <w:sz w:val="24"/>
                <w:szCs w:val="24"/>
              </w:rPr>
              <w:t>10.00 – 11.40</w:t>
            </w:r>
          </w:p>
        </w:tc>
        <w:tc>
          <w:tcPr>
            <w:tcW w:w="12332" w:type="dxa"/>
            <w:shd w:val="clear" w:color="auto" w:fill="auto"/>
            <w:vAlign w:val="center"/>
          </w:tcPr>
          <w:p w:rsidR="0013512A" w:rsidRPr="005D0109" w:rsidRDefault="00255D2D" w:rsidP="002B1C74">
            <w:pPr>
              <w:jc w:val="both"/>
              <w:rPr>
                <w:sz w:val="24"/>
                <w:szCs w:val="24"/>
              </w:rPr>
            </w:pPr>
            <w:r w:rsidRPr="005D0109">
              <w:rPr>
                <w:sz w:val="24"/>
                <w:szCs w:val="24"/>
              </w:rPr>
              <w:t>Церемония открытия Регионального этапа Чемпионата по профессиональному мастерству «Профессионалы» Республики Карелия - 202</w:t>
            </w:r>
            <w:r w:rsidR="00454225" w:rsidRPr="005D0109">
              <w:rPr>
                <w:sz w:val="24"/>
                <w:szCs w:val="24"/>
              </w:rPr>
              <w:t>4</w:t>
            </w:r>
          </w:p>
        </w:tc>
      </w:tr>
      <w:tr w:rsidR="0013512A" w:rsidRPr="005D0109" w:rsidTr="002B1C74">
        <w:trPr>
          <w:cantSplit/>
          <w:trHeight w:val="982"/>
          <w:tblHeader/>
        </w:trPr>
        <w:tc>
          <w:tcPr>
            <w:tcW w:w="2523" w:type="dxa"/>
            <w:shd w:val="clear" w:color="auto" w:fill="auto"/>
            <w:vAlign w:val="center"/>
          </w:tcPr>
          <w:p w:rsidR="0013512A" w:rsidRPr="005D0109" w:rsidRDefault="00255D2D" w:rsidP="002B1C74">
            <w:pPr>
              <w:rPr>
                <w:sz w:val="24"/>
                <w:szCs w:val="24"/>
              </w:rPr>
            </w:pPr>
            <w:r w:rsidRPr="005D0109">
              <w:rPr>
                <w:sz w:val="24"/>
                <w:szCs w:val="24"/>
              </w:rPr>
              <w:lastRenderedPageBreak/>
              <w:t>13.00 –13.15</w:t>
            </w:r>
          </w:p>
        </w:tc>
        <w:tc>
          <w:tcPr>
            <w:tcW w:w="12332" w:type="dxa"/>
            <w:shd w:val="clear" w:color="auto" w:fill="auto"/>
            <w:vAlign w:val="center"/>
          </w:tcPr>
          <w:p w:rsidR="0013512A" w:rsidRPr="005D0109" w:rsidRDefault="00255D2D" w:rsidP="002B1C74">
            <w:pPr>
              <w:jc w:val="both"/>
              <w:rPr>
                <w:sz w:val="24"/>
                <w:szCs w:val="24"/>
              </w:rPr>
            </w:pPr>
            <w:r w:rsidRPr="005D0109">
              <w:rPr>
                <w:sz w:val="24"/>
                <w:szCs w:val="24"/>
              </w:rPr>
              <w:t>Регистрация экспертов на площадке. Подписание протоколов регистрации экспертов.</w:t>
            </w:r>
          </w:p>
        </w:tc>
      </w:tr>
      <w:tr w:rsidR="0013512A" w:rsidRPr="005D0109" w:rsidTr="002B1C74">
        <w:trPr>
          <w:cantSplit/>
          <w:trHeight w:val="982"/>
          <w:tblHeader/>
        </w:trPr>
        <w:tc>
          <w:tcPr>
            <w:tcW w:w="2523" w:type="dxa"/>
            <w:shd w:val="clear" w:color="auto" w:fill="auto"/>
            <w:vAlign w:val="center"/>
          </w:tcPr>
          <w:p w:rsidR="0013512A" w:rsidRPr="005D0109" w:rsidRDefault="00255D2D" w:rsidP="002B1C74">
            <w:pPr>
              <w:rPr>
                <w:sz w:val="24"/>
                <w:szCs w:val="24"/>
              </w:rPr>
            </w:pPr>
            <w:r w:rsidRPr="005D0109">
              <w:rPr>
                <w:sz w:val="24"/>
                <w:szCs w:val="24"/>
              </w:rPr>
              <w:t>13.15 – 13.30</w:t>
            </w:r>
          </w:p>
        </w:tc>
        <w:tc>
          <w:tcPr>
            <w:tcW w:w="12332" w:type="dxa"/>
            <w:shd w:val="clear" w:color="auto" w:fill="auto"/>
            <w:vAlign w:val="center"/>
          </w:tcPr>
          <w:p w:rsidR="0013512A" w:rsidRPr="005D0109" w:rsidRDefault="00255D2D" w:rsidP="002B1C74">
            <w:pPr>
              <w:jc w:val="both"/>
              <w:rPr>
                <w:sz w:val="24"/>
                <w:szCs w:val="24"/>
              </w:rPr>
            </w:pPr>
            <w:r w:rsidRPr="005D0109">
              <w:rPr>
                <w:sz w:val="24"/>
                <w:szCs w:val="24"/>
              </w:rPr>
              <w:t xml:space="preserve">Распределение главным экспертом ролей экспертов на чемпионате: </w:t>
            </w:r>
            <w:r w:rsidRPr="005D0109">
              <w:rPr>
                <w:i/>
                <w:sz w:val="24"/>
                <w:szCs w:val="24"/>
              </w:rPr>
              <w:t>оценивающие эксперты, контроль времени, наблюдение за конкурсной площадкой, ответственный за соблюдение требований охраны труда</w:t>
            </w:r>
            <w:r w:rsidRPr="005D0109">
              <w:rPr>
                <w:sz w:val="24"/>
                <w:szCs w:val="24"/>
              </w:rPr>
              <w:t xml:space="preserve"> и др.  Подписание протокола распределения ролей.</w:t>
            </w:r>
          </w:p>
        </w:tc>
      </w:tr>
      <w:tr w:rsidR="0013512A" w:rsidRPr="005D0109" w:rsidTr="002B1C74">
        <w:trPr>
          <w:cantSplit/>
          <w:trHeight w:val="982"/>
          <w:tblHeader/>
        </w:trPr>
        <w:tc>
          <w:tcPr>
            <w:tcW w:w="2523" w:type="dxa"/>
            <w:shd w:val="clear" w:color="auto" w:fill="auto"/>
            <w:vAlign w:val="center"/>
          </w:tcPr>
          <w:p w:rsidR="0013512A" w:rsidRPr="005D0109" w:rsidRDefault="00255D2D" w:rsidP="002B1C74">
            <w:pPr>
              <w:rPr>
                <w:sz w:val="24"/>
                <w:szCs w:val="24"/>
              </w:rPr>
            </w:pPr>
            <w:r w:rsidRPr="005D0109">
              <w:rPr>
                <w:sz w:val="24"/>
                <w:szCs w:val="24"/>
              </w:rPr>
              <w:t>13.30 – 13.50</w:t>
            </w:r>
          </w:p>
        </w:tc>
        <w:tc>
          <w:tcPr>
            <w:tcW w:w="12332" w:type="dxa"/>
            <w:shd w:val="clear" w:color="auto" w:fill="auto"/>
            <w:vAlign w:val="center"/>
          </w:tcPr>
          <w:p w:rsidR="0013512A" w:rsidRPr="005D0109" w:rsidRDefault="00255D2D" w:rsidP="002B1C74">
            <w:pPr>
              <w:jc w:val="both"/>
              <w:rPr>
                <w:sz w:val="24"/>
                <w:szCs w:val="24"/>
              </w:rPr>
            </w:pPr>
            <w:r w:rsidRPr="005D0109">
              <w:rPr>
                <w:sz w:val="24"/>
                <w:szCs w:val="24"/>
              </w:rPr>
              <w:t>Инструктаж по охране труда среди экспертов. Подписание протокола ознакомления с правилами охраны труда.</w:t>
            </w:r>
          </w:p>
        </w:tc>
      </w:tr>
      <w:tr w:rsidR="0013512A" w:rsidRPr="005D0109" w:rsidTr="002B1C74">
        <w:trPr>
          <w:cantSplit/>
          <w:trHeight w:val="982"/>
          <w:tblHeader/>
        </w:trPr>
        <w:tc>
          <w:tcPr>
            <w:tcW w:w="2523" w:type="dxa"/>
            <w:shd w:val="clear" w:color="auto" w:fill="auto"/>
            <w:vAlign w:val="center"/>
          </w:tcPr>
          <w:p w:rsidR="0013512A" w:rsidRPr="005D0109" w:rsidRDefault="00255D2D" w:rsidP="002B1C74">
            <w:pPr>
              <w:rPr>
                <w:sz w:val="24"/>
                <w:szCs w:val="24"/>
              </w:rPr>
            </w:pPr>
            <w:r w:rsidRPr="005D0109">
              <w:rPr>
                <w:sz w:val="24"/>
                <w:szCs w:val="24"/>
              </w:rPr>
              <w:t>13.50 – 15.00</w:t>
            </w:r>
          </w:p>
        </w:tc>
        <w:tc>
          <w:tcPr>
            <w:tcW w:w="12332" w:type="dxa"/>
            <w:shd w:val="clear" w:color="auto" w:fill="auto"/>
            <w:vAlign w:val="center"/>
          </w:tcPr>
          <w:p w:rsidR="0013512A" w:rsidRPr="005D0109" w:rsidRDefault="00255D2D" w:rsidP="002B1C74">
            <w:pPr>
              <w:jc w:val="both"/>
              <w:rPr>
                <w:sz w:val="24"/>
                <w:szCs w:val="24"/>
              </w:rPr>
            </w:pPr>
            <w:r w:rsidRPr="005D0109">
              <w:rPr>
                <w:sz w:val="24"/>
                <w:szCs w:val="24"/>
              </w:rPr>
              <w:t xml:space="preserve">Внесение 30% изменений в конкурсное задание, его согласование с менеджером компетенции и утверждение. Обсуждение критериев оценки. Подписание протоколов: о принятии и ознакомлении с 30% изменениями КЗ и критериями оценки. </w:t>
            </w:r>
          </w:p>
          <w:p w:rsidR="0013512A" w:rsidRPr="005D0109" w:rsidRDefault="00255D2D" w:rsidP="002B1C74">
            <w:pPr>
              <w:jc w:val="both"/>
              <w:rPr>
                <w:sz w:val="24"/>
                <w:szCs w:val="24"/>
              </w:rPr>
            </w:pPr>
            <w:r w:rsidRPr="005D0109">
              <w:rPr>
                <w:sz w:val="24"/>
                <w:szCs w:val="24"/>
              </w:rPr>
              <w:t>Работа в цифровой системе оценивания (ЦСО):</w:t>
            </w:r>
          </w:p>
          <w:p w:rsidR="0013512A" w:rsidRPr="005D0109" w:rsidRDefault="00255D2D" w:rsidP="002B1C74">
            <w:pPr>
              <w:numPr>
                <w:ilvl w:val="0"/>
                <w:numId w:val="6"/>
              </w:numPr>
              <w:ind w:left="714" w:hanging="357"/>
              <w:jc w:val="both"/>
              <w:rPr>
                <w:i/>
                <w:sz w:val="24"/>
                <w:szCs w:val="24"/>
              </w:rPr>
            </w:pPr>
            <w:r w:rsidRPr="005D0109">
              <w:rPr>
                <w:i/>
                <w:sz w:val="24"/>
                <w:szCs w:val="24"/>
              </w:rPr>
              <w:t>Подтверждение запуска чемпионата</w:t>
            </w:r>
          </w:p>
          <w:p w:rsidR="0013512A" w:rsidRPr="005D0109" w:rsidRDefault="00255D2D" w:rsidP="002B1C74">
            <w:pPr>
              <w:numPr>
                <w:ilvl w:val="0"/>
                <w:numId w:val="7"/>
              </w:numPr>
              <w:ind w:left="714" w:hanging="357"/>
              <w:jc w:val="both"/>
              <w:rPr>
                <w:i/>
                <w:sz w:val="24"/>
                <w:szCs w:val="24"/>
              </w:rPr>
            </w:pPr>
            <w:r w:rsidRPr="005D0109">
              <w:rPr>
                <w:i/>
                <w:sz w:val="24"/>
                <w:szCs w:val="24"/>
              </w:rPr>
              <w:t>Подтверждение участников чемпионата</w:t>
            </w:r>
          </w:p>
          <w:p w:rsidR="0013512A" w:rsidRPr="005D0109" w:rsidRDefault="00255D2D" w:rsidP="002B1C74">
            <w:pPr>
              <w:numPr>
                <w:ilvl w:val="0"/>
                <w:numId w:val="8"/>
              </w:numPr>
              <w:ind w:left="714" w:hanging="357"/>
              <w:jc w:val="both"/>
              <w:rPr>
                <w:i/>
                <w:sz w:val="24"/>
                <w:szCs w:val="24"/>
              </w:rPr>
            </w:pPr>
            <w:r w:rsidRPr="005D0109">
              <w:rPr>
                <w:i/>
                <w:sz w:val="24"/>
                <w:szCs w:val="24"/>
              </w:rPr>
              <w:t>Внесение Схемы оценки</w:t>
            </w:r>
          </w:p>
          <w:p w:rsidR="0013512A" w:rsidRPr="005D0109" w:rsidRDefault="00255D2D" w:rsidP="002B1C74">
            <w:pPr>
              <w:numPr>
                <w:ilvl w:val="0"/>
                <w:numId w:val="9"/>
              </w:numPr>
              <w:ind w:left="714" w:hanging="357"/>
              <w:jc w:val="both"/>
              <w:rPr>
                <w:i/>
                <w:sz w:val="24"/>
                <w:szCs w:val="24"/>
              </w:rPr>
            </w:pPr>
            <w:r w:rsidRPr="005D0109">
              <w:rPr>
                <w:i/>
                <w:sz w:val="24"/>
                <w:szCs w:val="24"/>
              </w:rPr>
              <w:t>Распределение ролей экспертов на чемпионате</w:t>
            </w:r>
          </w:p>
          <w:p w:rsidR="0013512A" w:rsidRPr="005D0109" w:rsidRDefault="00255D2D" w:rsidP="002B1C74">
            <w:pPr>
              <w:numPr>
                <w:ilvl w:val="0"/>
                <w:numId w:val="1"/>
              </w:numPr>
              <w:ind w:left="714" w:hanging="357"/>
              <w:jc w:val="both"/>
              <w:rPr>
                <w:i/>
                <w:sz w:val="24"/>
                <w:szCs w:val="24"/>
              </w:rPr>
            </w:pPr>
            <w:r w:rsidRPr="005D0109">
              <w:rPr>
                <w:i/>
                <w:sz w:val="24"/>
                <w:szCs w:val="24"/>
              </w:rPr>
              <w:t>Блокировка схемы оценки</w:t>
            </w:r>
          </w:p>
          <w:p w:rsidR="0013512A" w:rsidRPr="005D0109" w:rsidRDefault="00255D2D" w:rsidP="002B1C74">
            <w:pPr>
              <w:jc w:val="both"/>
              <w:rPr>
                <w:sz w:val="24"/>
                <w:szCs w:val="24"/>
              </w:rPr>
            </w:pPr>
            <w:r w:rsidRPr="005D0109">
              <w:rPr>
                <w:sz w:val="24"/>
                <w:szCs w:val="24"/>
              </w:rPr>
              <w:t>Подписание экспер</w:t>
            </w:r>
            <w:r w:rsidR="00454225" w:rsidRPr="005D0109">
              <w:rPr>
                <w:sz w:val="24"/>
                <w:szCs w:val="24"/>
              </w:rPr>
              <w:t xml:space="preserve">тами протокола блокировки схемы </w:t>
            </w:r>
            <w:r w:rsidRPr="005D0109">
              <w:rPr>
                <w:sz w:val="24"/>
                <w:szCs w:val="24"/>
              </w:rPr>
              <w:t>с указанием ШТАМПА времени.</w:t>
            </w:r>
          </w:p>
        </w:tc>
      </w:tr>
      <w:tr w:rsidR="0013512A" w:rsidRPr="005D0109" w:rsidTr="002B1C74">
        <w:trPr>
          <w:cantSplit/>
          <w:trHeight w:val="982"/>
          <w:tblHeader/>
        </w:trPr>
        <w:tc>
          <w:tcPr>
            <w:tcW w:w="2523" w:type="dxa"/>
            <w:shd w:val="clear" w:color="auto" w:fill="auto"/>
            <w:vAlign w:val="center"/>
          </w:tcPr>
          <w:p w:rsidR="0013512A" w:rsidRPr="005D0109" w:rsidRDefault="00255D2D" w:rsidP="002B1C74">
            <w:pPr>
              <w:rPr>
                <w:sz w:val="24"/>
                <w:szCs w:val="24"/>
              </w:rPr>
            </w:pPr>
            <w:r w:rsidRPr="005D0109">
              <w:rPr>
                <w:sz w:val="24"/>
                <w:szCs w:val="24"/>
              </w:rPr>
              <w:t>15.00 – 16.00</w:t>
            </w:r>
          </w:p>
        </w:tc>
        <w:tc>
          <w:tcPr>
            <w:tcW w:w="12332" w:type="dxa"/>
            <w:shd w:val="clear" w:color="auto" w:fill="auto"/>
            <w:vAlign w:val="center"/>
          </w:tcPr>
          <w:p w:rsidR="0013512A" w:rsidRPr="005D0109" w:rsidRDefault="00255D2D" w:rsidP="002B1C74">
            <w:pPr>
              <w:jc w:val="both"/>
              <w:rPr>
                <w:sz w:val="24"/>
                <w:szCs w:val="24"/>
              </w:rPr>
            </w:pPr>
            <w:r w:rsidRPr="005D0109">
              <w:rPr>
                <w:b/>
                <w:sz w:val="24"/>
                <w:szCs w:val="24"/>
              </w:rPr>
              <w:t>Проведение специальной подготовки</w:t>
            </w:r>
            <w:r w:rsidRPr="005D0109">
              <w:rPr>
                <w:sz w:val="24"/>
                <w:szCs w:val="24"/>
              </w:rPr>
              <w:t xml:space="preserve"> для обеспечения высокого качества, профессионализма и соответствия процесса оценки правилам и процедурам. Подписание о проведении подготовки протокола экспертами.</w:t>
            </w:r>
          </w:p>
        </w:tc>
      </w:tr>
      <w:tr w:rsidR="0013512A" w:rsidRPr="005D0109" w:rsidTr="002B1C74">
        <w:trPr>
          <w:cantSplit/>
          <w:trHeight w:val="982"/>
          <w:tblHeader/>
        </w:trPr>
        <w:tc>
          <w:tcPr>
            <w:tcW w:w="2523" w:type="dxa"/>
            <w:shd w:val="clear" w:color="auto" w:fill="auto"/>
            <w:vAlign w:val="center"/>
          </w:tcPr>
          <w:p w:rsidR="0013512A" w:rsidRPr="005D0109" w:rsidRDefault="00255D2D" w:rsidP="002B1C74">
            <w:pPr>
              <w:rPr>
                <w:sz w:val="24"/>
                <w:szCs w:val="24"/>
              </w:rPr>
            </w:pPr>
            <w:r w:rsidRPr="005D0109">
              <w:rPr>
                <w:sz w:val="24"/>
                <w:szCs w:val="24"/>
              </w:rPr>
              <w:t>16.00</w:t>
            </w:r>
            <w:r w:rsidR="009440FF">
              <w:rPr>
                <w:sz w:val="24"/>
                <w:szCs w:val="24"/>
              </w:rPr>
              <w:t xml:space="preserve"> </w:t>
            </w:r>
            <w:r w:rsidRPr="005D0109">
              <w:rPr>
                <w:sz w:val="24"/>
                <w:szCs w:val="24"/>
              </w:rPr>
              <w:t>-</w:t>
            </w:r>
            <w:r w:rsidR="009440FF">
              <w:rPr>
                <w:sz w:val="24"/>
                <w:szCs w:val="24"/>
              </w:rPr>
              <w:t xml:space="preserve"> </w:t>
            </w:r>
            <w:r w:rsidRPr="005D0109">
              <w:rPr>
                <w:sz w:val="24"/>
                <w:szCs w:val="24"/>
              </w:rPr>
              <w:t>16.30</w:t>
            </w:r>
          </w:p>
        </w:tc>
        <w:tc>
          <w:tcPr>
            <w:tcW w:w="12332" w:type="dxa"/>
            <w:shd w:val="clear" w:color="auto" w:fill="auto"/>
            <w:vAlign w:val="center"/>
          </w:tcPr>
          <w:p w:rsidR="0013512A" w:rsidRPr="005D0109" w:rsidRDefault="00255D2D" w:rsidP="002B1C74">
            <w:pPr>
              <w:jc w:val="both"/>
              <w:rPr>
                <w:sz w:val="24"/>
                <w:szCs w:val="24"/>
              </w:rPr>
            </w:pPr>
            <w:r w:rsidRPr="005D0109">
              <w:rPr>
                <w:sz w:val="24"/>
                <w:szCs w:val="24"/>
              </w:rPr>
              <w:t>Контрольная проверка конкурсной площадки на предмет соответствия требованиям утвержденного плана застройки и инфраструктурного листа. Проверка оборудования, инструментов, материалов. Подписание Акта приемки площадки.</w:t>
            </w:r>
          </w:p>
        </w:tc>
      </w:tr>
    </w:tbl>
    <w:p w:rsidR="005D0109" w:rsidRPr="005D0109" w:rsidRDefault="005D0109" w:rsidP="002B1C74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:rsidR="005D0109" w:rsidRDefault="005D0109" w:rsidP="002B1C74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:rsidR="005D0109" w:rsidRDefault="005D0109" w:rsidP="002B1C74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:rsidR="005D0109" w:rsidRPr="005D0109" w:rsidRDefault="005D0109" w:rsidP="002B1C74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af0"/>
        <w:tblW w:w="14855" w:type="dxa"/>
        <w:tblInd w:w="-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381"/>
        <w:gridCol w:w="12474"/>
      </w:tblGrid>
      <w:tr w:rsidR="0013512A" w:rsidRPr="005D0109" w:rsidTr="009440FF">
        <w:trPr>
          <w:cantSplit/>
          <w:trHeight w:val="556"/>
          <w:tblHeader/>
        </w:trPr>
        <w:tc>
          <w:tcPr>
            <w:tcW w:w="14855" w:type="dxa"/>
            <w:gridSpan w:val="2"/>
            <w:shd w:val="clear" w:color="auto" w:fill="auto"/>
            <w:vAlign w:val="center"/>
          </w:tcPr>
          <w:p w:rsidR="0013512A" w:rsidRPr="005D0109" w:rsidRDefault="009440FF" w:rsidP="002B1C7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День накануне соревнований (Д</w:t>
            </w:r>
            <w:r w:rsidR="00255D2D" w:rsidRPr="005D0109">
              <w:rPr>
                <w:b/>
                <w:sz w:val="24"/>
                <w:szCs w:val="24"/>
              </w:rPr>
              <w:t>-1)</w:t>
            </w:r>
          </w:p>
          <w:p w:rsidR="0013512A" w:rsidRPr="005D0109" w:rsidRDefault="00454225" w:rsidP="002B1C74">
            <w:pPr>
              <w:jc w:val="center"/>
              <w:rPr>
                <w:b/>
                <w:sz w:val="24"/>
                <w:szCs w:val="24"/>
              </w:rPr>
            </w:pPr>
            <w:r w:rsidRPr="005D0109">
              <w:rPr>
                <w:b/>
                <w:sz w:val="24"/>
                <w:szCs w:val="24"/>
              </w:rPr>
              <w:t>Дата 12.02</w:t>
            </w:r>
            <w:r w:rsidR="00255D2D" w:rsidRPr="005D0109">
              <w:rPr>
                <w:b/>
                <w:sz w:val="24"/>
                <w:szCs w:val="24"/>
              </w:rPr>
              <w:t>.202</w:t>
            </w:r>
            <w:r w:rsidRPr="005D0109">
              <w:rPr>
                <w:b/>
                <w:sz w:val="24"/>
                <w:szCs w:val="24"/>
              </w:rPr>
              <w:t>4</w:t>
            </w:r>
          </w:p>
        </w:tc>
      </w:tr>
      <w:tr w:rsidR="0013512A" w:rsidRPr="005D0109" w:rsidTr="009440FF">
        <w:trPr>
          <w:cantSplit/>
          <w:trHeight w:val="556"/>
          <w:tblHeader/>
        </w:trPr>
        <w:tc>
          <w:tcPr>
            <w:tcW w:w="2381" w:type="dxa"/>
            <w:shd w:val="clear" w:color="auto" w:fill="auto"/>
            <w:vAlign w:val="center"/>
          </w:tcPr>
          <w:p w:rsidR="0013512A" w:rsidRPr="009440FF" w:rsidRDefault="00255D2D" w:rsidP="002B1C74">
            <w:pPr>
              <w:jc w:val="center"/>
              <w:rPr>
                <w:b/>
                <w:sz w:val="24"/>
                <w:szCs w:val="24"/>
              </w:rPr>
            </w:pPr>
            <w:r w:rsidRPr="009440FF">
              <w:rPr>
                <w:b/>
                <w:sz w:val="24"/>
                <w:szCs w:val="24"/>
              </w:rPr>
              <w:t>Время</w:t>
            </w:r>
          </w:p>
        </w:tc>
        <w:tc>
          <w:tcPr>
            <w:tcW w:w="12474" w:type="dxa"/>
            <w:shd w:val="clear" w:color="auto" w:fill="auto"/>
            <w:vAlign w:val="center"/>
          </w:tcPr>
          <w:p w:rsidR="0013512A" w:rsidRPr="009440FF" w:rsidRDefault="00255D2D" w:rsidP="002B1C74">
            <w:pPr>
              <w:jc w:val="center"/>
              <w:rPr>
                <w:b/>
                <w:sz w:val="24"/>
                <w:szCs w:val="24"/>
              </w:rPr>
            </w:pPr>
            <w:r w:rsidRPr="009440FF">
              <w:rPr>
                <w:b/>
                <w:sz w:val="24"/>
                <w:szCs w:val="24"/>
              </w:rPr>
              <w:t xml:space="preserve">Мероприятие </w:t>
            </w:r>
          </w:p>
        </w:tc>
      </w:tr>
      <w:tr w:rsidR="0013512A" w:rsidRPr="005D0109" w:rsidTr="009440FF">
        <w:trPr>
          <w:cantSplit/>
          <w:trHeight w:val="556"/>
          <w:tblHeader/>
        </w:trPr>
        <w:tc>
          <w:tcPr>
            <w:tcW w:w="2381" w:type="dxa"/>
            <w:shd w:val="clear" w:color="auto" w:fill="auto"/>
            <w:vAlign w:val="center"/>
          </w:tcPr>
          <w:p w:rsidR="0013512A" w:rsidRPr="005D0109" w:rsidRDefault="00255D2D" w:rsidP="002B1C74">
            <w:pPr>
              <w:jc w:val="center"/>
              <w:rPr>
                <w:b/>
                <w:sz w:val="24"/>
                <w:szCs w:val="24"/>
              </w:rPr>
            </w:pPr>
            <w:r w:rsidRPr="005D0109">
              <w:rPr>
                <w:color w:val="000000"/>
                <w:sz w:val="24"/>
                <w:szCs w:val="24"/>
              </w:rPr>
              <w:lastRenderedPageBreak/>
              <w:t>08.30 - 08.45</w:t>
            </w:r>
          </w:p>
        </w:tc>
        <w:tc>
          <w:tcPr>
            <w:tcW w:w="12474" w:type="dxa"/>
            <w:shd w:val="clear" w:color="auto" w:fill="auto"/>
            <w:vAlign w:val="center"/>
          </w:tcPr>
          <w:p w:rsidR="0013512A" w:rsidRPr="005D0109" w:rsidRDefault="00255D2D" w:rsidP="009440FF">
            <w:pPr>
              <w:jc w:val="both"/>
              <w:rPr>
                <w:b/>
                <w:sz w:val="24"/>
                <w:szCs w:val="24"/>
              </w:rPr>
            </w:pPr>
            <w:r w:rsidRPr="005D0109">
              <w:rPr>
                <w:color w:val="000000"/>
                <w:sz w:val="24"/>
                <w:szCs w:val="24"/>
              </w:rPr>
              <w:t xml:space="preserve">Регистрация </w:t>
            </w:r>
            <w:r w:rsidRPr="005D0109">
              <w:rPr>
                <w:sz w:val="24"/>
                <w:szCs w:val="24"/>
              </w:rPr>
              <w:t>конкурсантов: сверка паспортов. Подписание протокола регистрации конкурсантов.</w:t>
            </w:r>
          </w:p>
        </w:tc>
      </w:tr>
      <w:tr w:rsidR="0013512A" w:rsidRPr="005D0109" w:rsidTr="009440FF">
        <w:trPr>
          <w:cantSplit/>
          <w:trHeight w:val="556"/>
          <w:tblHeader/>
        </w:trPr>
        <w:tc>
          <w:tcPr>
            <w:tcW w:w="2381" w:type="dxa"/>
            <w:shd w:val="clear" w:color="auto" w:fill="auto"/>
            <w:vAlign w:val="center"/>
          </w:tcPr>
          <w:p w:rsidR="0013512A" w:rsidRPr="005D0109" w:rsidRDefault="00255D2D" w:rsidP="002B1C74">
            <w:pPr>
              <w:jc w:val="center"/>
              <w:rPr>
                <w:b/>
                <w:sz w:val="24"/>
                <w:szCs w:val="24"/>
              </w:rPr>
            </w:pPr>
            <w:r w:rsidRPr="005D0109">
              <w:rPr>
                <w:color w:val="000000"/>
                <w:sz w:val="24"/>
                <w:szCs w:val="24"/>
              </w:rPr>
              <w:t>08.45 – 09.45</w:t>
            </w:r>
          </w:p>
        </w:tc>
        <w:tc>
          <w:tcPr>
            <w:tcW w:w="12474" w:type="dxa"/>
            <w:shd w:val="clear" w:color="auto" w:fill="auto"/>
            <w:vAlign w:val="center"/>
          </w:tcPr>
          <w:p w:rsidR="0013512A" w:rsidRPr="005D0109" w:rsidRDefault="00255D2D" w:rsidP="002B1C74">
            <w:pPr>
              <w:jc w:val="both"/>
              <w:rPr>
                <w:b/>
                <w:sz w:val="24"/>
                <w:szCs w:val="24"/>
              </w:rPr>
            </w:pPr>
            <w:r w:rsidRPr="005D0109">
              <w:rPr>
                <w:sz w:val="24"/>
                <w:szCs w:val="24"/>
              </w:rPr>
              <w:t xml:space="preserve">Проведение инструктажа по охране труда среди конкурсантов. Ознакомление конкурсантов с измененным конкурсным заданием и обобщенными критериями оценки. Жеребьёвка рабочих мест. Подписание протоколов ознакомления с правилами по охране труда, жеребьёвки по распределению конкурсных  мест, ознакомления конкурсантов с конкурсной и нормативной документацией. </w:t>
            </w:r>
          </w:p>
        </w:tc>
      </w:tr>
      <w:tr w:rsidR="0013512A" w:rsidRPr="005D0109" w:rsidTr="009440FF">
        <w:trPr>
          <w:cantSplit/>
          <w:trHeight w:val="556"/>
          <w:tblHeader/>
        </w:trPr>
        <w:tc>
          <w:tcPr>
            <w:tcW w:w="2381" w:type="dxa"/>
            <w:shd w:val="clear" w:color="auto" w:fill="auto"/>
            <w:vAlign w:val="center"/>
          </w:tcPr>
          <w:p w:rsidR="0013512A" w:rsidRPr="005D0109" w:rsidRDefault="00255D2D" w:rsidP="002B1C74">
            <w:pPr>
              <w:jc w:val="center"/>
              <w:rPr>
                <w:color w:val="000000"/>
                <w:sz w:val="24"/>
                <w:szCs w:val="24"/>
              </w:rPr>
            </w:pPr>
            <w:r w:rsidRPr="005D0109">
              <w:rPr>
                <w:color w:val="000000"/>
                <w:sz w:val="24"/>
                <w:szCs w:val="24"/>
              </w:rPr>
              <w:t xml:space="preserve">11.30 – 12.15 </w:t>
            </w:r>
          </w:p>
        </w:tc>
        <w:tc>
          <w:tcPr>
            <w:tcW w:w="12474" w:type="dxa"/>
            <w:shd w:val="clear" w:color="auto" w:fill="auto"/>
            <w:vAlign w:val="center"/>
          </w:tcPr>
          <w:p w:rsidR="0013512A" w:rsidRPr="005D0109" w:rsidRDefault="00255D2D" w:rsidP="002B1C74">
            <w:pPr>
              <w:rPr>
                <w:sz w:val="24"/>
                <w:szCs w:val="24"/>
              </w:rPr>
            </w:pPr>
            <w:r w:rsidRPr="005D0109">
              <w:rPr>
                <w:sz w:val="24"/>
                <w:szCs w:val="24"/>
              </w:rPr>
              <w:t>Перерыв на обед конкурсантов и экспертов</w:t>
            </w:r>
          </w:p>
        </w:tc>
      </w:tr>
      <w:tr w:rsidR="0013512A" w:rsidRPr="005D0109" w:rsidTr="009440FF">
        <w:trPr>
          <w:cantSplit/>
          <w:trHeight w:val="556"/>
          <w:tblHeader/>
        </w:trPr>
        <w:tc>
          <w:tcPr>
            <w:tcW w:w="2381" w:type="dxa"/>
            <w:shd w:val="clear" w:color="auto" w:fill="auto"/>
            <w:vAlign w:val="center"/>
          </w:tcPr>
          <w:p w:rsidR="0013512A" w:rsidRPr="005D0109" w:rsidRDefault="00255D2D" w:rsidP="002B1C74">
            <w:pPr>
              <w:jc w:val="center"/>
              <w:rPr>
                <w:color w:val="000000"/>
                <w:sz w:val="24"/>
                <w:szCs w:val="24"/>
              </w:rPr>
            </w:pPr>
            <w:bookmarkStart w:id="0" w:name="_heading=h.gjdgxs" w:colFirst="0" w:colLast="0"/>
            <w:bookmarkEnd w:id="0"/>
            <w:r w:rsidRPr="005D0109">
              <w:rPr>
                <w:color w:val="000000"/>
                <w:sz w:val="24"/>
                <w:szCs w:val="24"/>
              </w:rPr>
              <w:t>12.15</w:t>
            </w:r>
            <w:r w:rsidR="009440FF">
              <w:rPr>
                <w:color w:val="000000"/>
                <w:sz w:val="24"/>
                <w:szCs w:val="24"/>
              </w:rPr>
              <w:t xml:space="preserve"> </w:t>
            </w:r>
            <w:r w:rsidRPr="005D0109">
              <w:rPr>
                <w:color w:val="000000"/>
                <w:sz w:val="24"/>
                <w:szCs w:val="24"/>
              </w:rPr>
              <w:t>-</w:t>
            </w:r>
            <w:r w:rsidR="009440FF">
              <w:rPr>
                <w:color w:val="000000"/>
                <w:sz w:val="24"/>
                <w:szCs w:val="24"/>
              </w:rPr>
              <w:t xml:space="preserve"> </w:t>
            </w:r>
            <w:r w:rsidRPr="005D0109">
              <w:rPr>
                <w:color w:val="000000"/>
                <w:sz w:val="24"/>
                <w:szCs w:val="24"/>
              </w:rPr>
              <w:t>12.30</w:t>
            </w:r>
          </w:p>
        </w:tc>
        <w:tc>
          <w:tcPr>
            <w:tcW w:w="12474" w:type="dxa"/>
            <w:shd w:val="clear" w:color="auto" w:fill="auto"/>
            <w:vAlign w:val="center"/>
          </w:tcPr>
          <w:p w:rsidR="0013512A" w:rsidRPr="005D0109" w:rsidRDefault="00255D2D" w:rsidP="002B1C74">
            <w:pPr>
              <w:rPr>
                <w:sz w:val="24"/>
                <w:szCs w:val="24"/>
              </w:rPr>
            </w:pPr>
            <w:r w:rsidRPr="005D0109">
              <w:rPr>
                <w:sz w:val="24"/>
                <w:szCs w:val="24"/>
              </w:rPr>
              <w:t>Регистрация экспертов. Подписание протокола регистрации экспертов.</w:t>
            </w:r>
          </w:p>
        </w:tc>
      </w:tr>
      <w:tr w:rsidR="0013512A" w:rsidRPr="005D0109" w:rsidTr="009440FF">
        <w:trPr>
          <w:cantSplit/>
          <w:trHeight w:val="556"/>
          <w:tblHeader/>
        </w:trPr>
        <w:tc>
          <w:tcPr>
            <w:tcW w:w="2381" w:type="dxa"/>
            <w:shd w:val="clear" w:color="auto" w:fill="auto"/>
            <w:vAlign w:val="center"/>
          </w:tcPr>
          <w:p w:rsidR="0013512A" w:rsidRPr="005D0109" w:rsidRDefault="00255D2D" w:rsidP="002B1C74">
            <w:pPr>
              <w:jc w:val="center"/>
              <w:rPr>
                <w:color w:val="000000"/>
                <w:sz w:val="24"/>
                <w:szCs w:val="24"/>
              </w:rPr>
            </w:pPr>
            <w:r w:rsidRPr="005D0109">
              <w:rPr>
                <w:color w:val="000000"/>
                <w:sz w:val="24"/>
                <w:szCs w:val="24"/>
              </w:rPr>
              <w:t>12</w:t>
            </w:r>
            <w:r w:rsidR="00454225" w:rsidRPr="005D0109">
              <w:rPr>
                <w:color w:val="000000"/>
                <w:sz w:val="24"/>
                <w:szCs w:val="24"/>
              </w:rPr>
              <w:t>.30</w:t>
            </w:r>
            <w:r w:rsidR="009440FF">
              <w:rPr>
                <w:color w:val="000000"/>
                <w:sz w:val="24"/>
                <w:szCs w:val="24"/>
              </w:rPr>
              <w:t xml:space="preserve"> </w:t>
            </w:r>
            <w:r w:rsidR="00454225" w:rsidRPr="005D0109">
              <w:rPr>
                <w:color w:val="000000"/>
                <w:sz w:val="24"/>
                <w:szCs w:val="24"/>
              </w:rPr>
              <w:t>-</w:t>
            </w:r>
            <w:r w:rsidR="009440FF">
              <w:rPr>
                <w:color w:val="000000"/>
                <w:sz w:val="24"/>
                <w:szCs w:val="24"/>
              </w:rPr>
              <w:t xml:space="preserve"> </w:t>
            </w:r>
            <w:r w:rsidR="00454225" w:rsidRPr="005D0109">
              <w:rPr>
                <w:color w:val="000000"/>
                <w:sz w:val="24"/>
                <w:szCs w:val="24"/>
              </w:rPr>
              <w:t>14</w:t>
            </w:r>
            <w:r w:rsidRPr="005D0109">
              <w:rPr>
                <w:color w:val="000000"/>
                <w:sz w:val="24"/>
                <w:szCs w:val="24"/>
              </w:rPr>
              <w:t>.30</w:t>
            </w:r>
          </w:p>
        </w:tc>
        <w:tc>
          <w:tcPr>
            <w:tcW w:w="12474" w:type="dxa"/>
            <w:shd w:val="clear" w:color="auto" w:fill="auto"/>
            <w:vAlign w:val="center"/>
          </w:tcPr>
          <w:p w:rsidR="0013512A" w:rsidRPr="005D0109" w:rsidRDefault="00255D2D" w:rsidP="002B1C74">
            <w:pPr>
              <w:rPr>
                <w:sz w:val="24"/>
                <w:szCs w:val="24"/>
              </w:rPr>
            </w:pPr>
            <w:r w:rsidRPr="005D0109">
              <w:rPr>
                <w:sz w:val="24"/>
                <w:szCs w:val="24"/>
              </w:rPr>
              <w:t>Проверка экспертами личного инструмента конкурсантов. Подготовка конкурсантами рабочих мест, проверка и подготовка инструментов и  материалов, ознакомление с оборудованием и его тестирование. Подписание протоколов: проверки личных инструментов</w:t>
            </w:r>
            <w:r w:rsidR="00454225" w:rsidRPr="005D0109">
              <w:rPr>
                <w:sz w:val="24"/>
                <w:szCs w:val="24"/>
              </w:rPr>
              <w:t xml:space="preserve"> </w:t>
            </w:r>
            <w:r w:rsidRPr="005D0109">
              <w:rPr>
                <w:sz w:val="24"/>
                <w:szCs w:val="24"/>
              </w:rPr>
              <w:t>экспертами,  ознакомления конкурсантов с рабочими местами и оборудованием.</w:t>
            </w:r>
          </w:p>
          <w:p w:rsidR="0013512A" w:rsidRPr="005D0109" w:rsidRDefault="00255D2D" w:rsidP="002B1C74">
            <w:pPr>
              <w:rPr>
                <w:sz w:val="24"/>
                <w:szCs w:val="24"/>
              </w:rPr>
            </w:pPr>
            <w:r w:rsidRPr="005D0109">
              <w:rPr>
                <w:sz w:val="24"/>
                <w:szCs w:val="24"/>
              </w:rPr>
              <w:t>Работа главным экспертом  в системе ЦСО:</w:t>
            </w:r>
          </w:p>
          <w:p w:rsidR="0013512A" w:rsidRPr="005D0109" w:rsidRDefault="00255D2D" w:rsidP="002B1C74">
            <w:pPr>
              <w:numPr>
                <w:ilvl w:val="0"/>
                <w:numId w:val="3"/>
              </w:numPr>
              <w:ind w:left="714" w:hanging="357"/>
              <w:rPr>
                <w:i/>
                <w:sz w:val="24"/>
                <w:szCs w:val="24"/>
              </w:rPr>
            </w:pPr>
            <w:r w:rsidRPr="005D0109">
              <w:rPr>
                <w:i/>
                <w:sz w:val="24"/>
                <w:szCs w:val="24"/>
              </w:rPr>
              <w:t>Формирование протоколов</w:t>
            </w:r>
          </w:p>
          <w:p w:rsidR="0013512A" w:rsidRPr="005D0109" w:rsidRDefault="00255D2D" w:rsidP="002B1C74">
            <w:pPr>
              <w:numPr>
                <w:ilvl w:val="0"/>
                <w:numId w:val="5"/>
              </w:numPr>
              <w:ind w:left="714" w:hanging="357"/>
              <w:rPr>
                <w:i/>
                <w:sz w:val="24"/>
                <w:szCs w:val="24"/>
              </w:rPr>
            </w:pPr>
            <w:r w:rsidRPr="005D0109">
              <w:rPr>
                <w:i/>
                <w:sz w:val="24"/>
                <w:szCs w:val="24"/>
              </w:rPr>
              <w:t>Распределение интервалов внесения оценок по дням</w:t>
            </w:r>
          </w:p>
          <w:p w:rsidR="0013512A" w:rsidRPr="005D0109" w:rsidRDefault="00255D2D" w:rsidP="002B1C74">
            <w:pPr>
              <w:numPr>
                <w:ilvl w:val="0"/>
                <w:numId w:val="2"/>
              </w:numPr>
              <w:ind w:left="714" w:hanging="357"/>
              <w:rPr>
                <w:sz w:val="24"/>
                <w:szCs w:val="24"/>
              </w:rPr>
            </w:pPr>
            <w:r w:rsidRPr="005D0109">
              <w:rPr>
                <w:i/>
                <w:sz w:val="24"/>
                <w:szCs w:val="24"/>
              </w:rPr>
              <w:t>Формирование оценочных ведомостей</w:t>
            </w:r>
          </w:p>
        </w:tc>
      </w:tr>
      <w:tr w:rsidR="005D0109" w:rsidRPr="005D0109" w:rsidTr="009440FF">
        <w:trPr>
          <w:cantSplit/>
          <w:trHeight w:val="556"/>
          <w:tblHeader/>
        </w:trPr>
        <w:tc>
          <w:tcPr>
            <w:tcW w:w="2381" w:type="dxa"/>
            <w:shd w:val="clear" w:color="auto" w:fill="auto"/>
            <w:vAlign w:val="center"/>
          </w:tcPr>
          <w:p w:rsidR="005D0109" w:rsidRPr="005D0109" w:rsidRDefault="005D0109" w:rsidP="002B1C74">
            <w:pPr>
              <w:jc w:val="center"/>
              <w:rPr>
                <w:color w:val="000000"/>
                <w:sz w:val="24"/>
                <w:szCs w:val="24"/>
              </w:rPr>
            </w:pPr>
            <w:r w:rsidRPr="005D0109">
              <w:rPr>
                <w:sz w:val="24"/>
                <w:szCs w:val="24"/>
              </w:rPr>
              <w:t>15.00 – 16.00</w:t>
            </w:r>
          </w:p>
        </w:tc>
        <w:tc>
          <w:tcPr>
            <w:tcW w:w="12474" w:type="dxa"/>
            <w:shd w:val="clear" w:color="auto" w:fill="auto"/>
            <w:vAlign w:val="center"/>
          </w:tcPr>
          <w:p w:rsidR="005D0109" w:rsidRPr="005D0109" w:rsidRDefault="005D0109" w:rsidP="002B1C74">
            <w:pPr>
              <w:rPr>
                <w:sz w:val="24"/>
                <w:szCs w:val="24"/>
              </w:rPr>
            </w:pPr>
            <w:r w:rsidRPr="005D0109">
              <w:rPr>
                <w:sz w:val="24"/>
                <w:szCs w:val="24"/>
              </w:rPr>
              <w:t>Торжественное открытие Регионального этапа: актовый зал (учебный корпус ул. Мурманская, д.30)</w:t>
            </w:r>
          </w:p>
        </w:tc>
      </w:tr>
      <w:tr w:rsidR="0013512A" w:rsidRPr="005D0109" w:rsidTr="009440FF">
        <w:trPr>
          <w:cantSplit/>
          <w:trHeight w:val="556"/>
          <w:tblHeader/>
        </w:trPr>
        <w:tc>
          <w:tcPr>
            <w:tcW w:w="14855" w:type="dxa"/>
            <w:gridSpan w:val="2"/>
            <w:shd w:val="clear" w:color="auto" w:fill="auto"/>
            <w:vAlign w:val="center"/>
          </w:tcPr>
          <w:p w:rsidR="0013512A" w:rsidRPr="005D0109" w:rsidRDefault="009440FF" w:rsidP="002B1C7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Первый день соревнований (Д1</w:t>
            </w:r>
            <w:r w:rsidR="00255D2D" w:rsidRPr="005D0109">
              <w:rPr>
                <w:sz w:val="24"/>
                <w:szCs w:val="24"/>
              </w:rPr>
              <w:t>)</w:t>
            </w:r>
          </w:p>
          <w:p w:rsidR="0013512A" w:rsidRPr="005D0109" w:rsidRDefault="00454225" w:rsidP="002B1C74">
            <w:pPr>
              <w:jc w:val="center"/>
              <w:rPr>
                <w:sz w:val="24"/>
                <w:szCs w:val="24"/>
              </w:rPr>
            </w:pPr>
            <w:r w:rsidRPr="005D0109">
              <w:rPr>
                <w:b/>
                <w:sz w:val="24"/>
                <w:szCs w:val="24"/>
              </w:rPr>
              <w:t>Дата 13.02</w:t>
            </w:r>
            <w:r w:rsidR="00255D2D" w:rsidRPr="005D0109">
              <w:rPr>
                <w:b/>
                <w:sz w:val="24"/>
                <w:szCs w:val="24"/>
              </w:rPr>
              <w:t>.202</w:t>
            </w:r>
            <w:r w:rsidRPr="005D0109">
              <w:rPr>
                <w:b/>
                <w:sz w:val="24"/>
                <w:szCs w:val="24"/>
              </w:rPr>
              <w:t>4</w:t>
            </w:r>
          </w:p>
        </w:tc>
      </w:tr>
    </w:tbl>
    <w:tbl>
      <w:tblPr>
        <w:tblStyle w:val="af1"/>
        <w:tblW w:w="14855" w:type="dxa"/>
        <w:tblInd w:w="-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673"/>
        <w:gridCol w:w="13182"/>
      </w:tblGrid>
      <w:tr w:rsidR="0013512A" w:rsidRPr="005D0109" w:rsidTr="009440FF">
        <w:trPr>
          <w:cantSplit/>
          <w:trHeight w:val="588"/>
          <w:tblHeader/>
        </w:trPr>
        <w:tc>
          <w:tcPr>
            <w:tcW w:w="1673" w:type="dxa"/>
            <w:shd w:val="clear" w:color="auto" w:fill="auto"/>
            <w:vAlign w:val="center"/>
          </w:tcPr>
          <w:p w:rsidR="0013512A" w:rsidRPr="009440FF" w:rsidRDefault="00255D2D" w:rsidP="002B1C74">
            <w:pPr>
              <w:jc w:val="center"/>
              <w:rPr>
                <w:b/>
                <w:sz w:val="24"/>
                <w:szCs w:val="24"/>
              </w:rPr>
            </w:pPr>
            <w:r w:rsidRPr="009440FF">
              <w:rPr>
                <w:b/>
                <w:sz w:val="24"/>
                <w:szCs w:val="24"/>
              </w:rPr>
              <w:t>Время</w:t>
            </w:r>
          </w:p>
        </w:tc>
        <w:tc>
          <w:tcPr>
            <w:tcW w:w="13182" w:type="dxa"/>
            <w:shd w:val="clear" w:color="auto" w:fill="auto"/>
            <w:vAlign w:val="center"/>
          </w:tcPr>
          <w:p w:rsidR="0013512A" w:rsidRPr="009440FF" w:rsidRDefault="00255D2D" w:rsidP="002B1C74">
            <w:pPr>
              <w:jc w:val="center"/>
              <w:rPr>
                <w:b/>
                <w:sz w:val="24"/>
                <w:szCs w:val="24"/>
              </w:rPr>
            </w:pPr>
            <w:r w:rsidRPr="009440FF">
              <w:rPr>
                <w:b/>
                <w:sz w:val="24"/>
                <w:szCs w:val="24"/>
              </w:rPr>
              <w:t xml:space="preserve">Мероприятие </w:t>
            </w:r>
          </w:p>
        </w:tc>
      </w:tr>
      <w:tr w:rsidR="0013512A" w:rsidRPr="005D0109" w:rsidTr="009440FF">
        <w:trPr>
          <w:cantSplit/>
          <w:trHeight w:val="588"/>
          <w:tblHeader/>
        </w:trPr>
        <w:tc>
          <w:tcPr>
            <w:tcW w:w="1673" w:type="dxa"/>
            <w:shd w:val="clear" w:color="auto" w:fill="auto"/>
            <w:vAlign w:val="center"/>
          </w:tcPr>
          <w:p w:rsidR="0013512A" w:rsidRPr="005D0109" w:rsidRDefault="00255D2D" w:rsidP="002B1C74">
            <w:pPr>
              <w:jc w:val="center"/>
              <w:rPr>
                <w:sz w:val="24"/>
                <w:szCs w:val="24"/>
              </w:rPr>
            </w:pPr>
            <w:r w:rsidRPr="005D0109">
              <w:rPr>
                <w:sz w:val="24"/>
                <w:szCs w:val="24"/>
              </w:rPr>
              <w:t>7.50 -8.15</w:t>
            </w:r>
          </w:p>
        </w:tc>
        <w:tc>
          <w:tcPr>
            <w:tcW w:w="13182" w:type="dxa"/>
            <w:shd w:val="clear" w:color="auto" w:fill="auto"/>
            <w:vAlign w:val="center"/>
          </w:tcPr>
          <w:p w:rsidR="0013512A" w:rsidRPr="005D0109" w:rsidRDefault="00255D2D" w:rsidP="002B1C74">
            <w:pPr>
              <w:jc w:val="both"/>
              <w:rPr>
                <w:sz w:val="24"/>
                <w:szCs w:val="24"/>
              </w:rPr>
            </w:pPr>
            <w:r w:rsidRPr="005D0109">
              <w:rPr>
                <w:sz w:val="24"/>
                <w:szCs w:val="24"/>
              </w:rPr>
              <w:t xml:space="preserve">Прибытие экспертов и конкурсантов на площадку. Регистрация – подписание протоколов регистрации экспертов и конкурсантов.  Инструктаж по охране труда. Ознакомление конкурсантов с конкурсным заданием. Подписание  протоколов ознакомления экспертов и конкурсантов с правилами по охране труда. </w:t>
            </w:r>
          </w:p>
        </w:tc>
      </w:tr>
      <w:tr w:rsidR="0013512A" w:rsidRPr="005D0109" w:rsidTr="009440FF">
        <w:trPr>
          <w:cantSplit/>
          <w:trHeight w:val="588"/>
          <w:tblHeader/>
        </w:trPr>
        <w:tc>
          <w:tcPr>
            <w:tcW w:w="1673" w:type="dxa"/>
            <w:shd w:val="clear" w:color="auto" w:fill="auto"/>
            <w:vAlign w:val="center"/>
          </w:tcPr>
          <w:p w:rsidR="0013512A" w:rsidRPr="005D0109" w:rsidRDefault="00255D2D" w:rsidP="002B1C74">
            <w:pPr>
              <w:jc w:val="center"/>
              <w:rPr>
                <w:sz w:val="24"/>
                <w:szCs w:val="24"/>
              </w:rPr>
            </w:pPr>
            <w:r w:rsidRPr="005D0109">
              <w:rPr>
                <w:sz w:val="24"/>
                <w:szCs w:val="24"/>
              </w:rPr>
              <w:t>8.15 -8.30</w:t>
            </w:r>
          </w:p>
        </w:tc>
        <w:tc>
          <w:tcPr>
            <w:tcW w:w="13182" w:type="dxa"/>
            <w:shd w:val="clear" w:color="auto" w:fill="auto"/>
            <w:vAlign w:val="center"/>
          </w:tcPr>
          <w:p w:rsidR="0013512A" w:rsidRPr="005D0109" w:rsidRDefault="00255D2D" w:rsidP="002B1C74">
            <w:pPr>
              <w:jc w:val="both"/>
              <w:rPr>
                <w:sz w:val="24"/>
                <w:szCs w:val="24"/>
              </w:rPr>
            </w:pPr>
            <w:r w:rsidRPr="005D0109">
              <w:rPr>
                <w:sz w:val="24"/>
                <w:szCs w:val="24"/>
              </w:rPr>
              <w:t>Проверка рабочих мест конкурсантов. Подписание протокола о приемке рабочих мест. Подготовка рабочего места.</w:t>
            </w:r>
          </w:p>
        </w:tc>
      </w:tr>
      <w:tr w:rsidR="0013512A" w:rsidRPr="005D0109" w:rsidTr="009440FF">
        <w:trPr>
          <w:cantSplit/>
          <w:trHeight w:val="588"/>
          <w:tblHeader/>
        </w:trPr>
        <w:tc>
          <w:tcPr>
            <w:tcW w:w="1673" w:type="dxa"/>
            <w:shd w:val="clear" w:color="auto" w:fill="auto"/>
            <w:vAlign w:val="center"/>
          </w:tcPr>
          <w:p w:rsidR="0013512A" w:rsidRPr="005D0109" w:rsidRDefault="00255D2D" w:rsidP="002B1C74">
            <w:pPr>
              <w:jc w:val="center"/>
              <w:rPr>
                <w:sz w:val="24"/>
                <w:szCs w:val="24"/>
              </w:rPr>
            </w:pPr>
            <w:r w:rsidRPr="005D0109">
              <w:rPr>
                <w:sz w:val="24"/>
                <w:szCs w:val="24"/>
              </w:rPr>
              <w:t>8.30-10.30</w:t>
            </w:r>
          </w:p>
        </w:tc>
        <w:tc>
          <w:tcPr>
            <w:tcW w:w="13182" w:type="dxa"/>
            <w:shd w:val="clear" w:color="auto" w:fill="auto"/>
            <w:vAlign w:val="center"/>
          </w:tcPr>
          <w:p w:rsidR="0013512A" w:rsidRPr="005D0109" w:rsidRDefault="00255D2D" w:rsidP="002B1C74">
            <w:pPr>
              <w:rPr>
                <w:sz w:val="24"/>
                <w:szCs w:val="24"/>
              </w:rPr>
            </w:pPr>
            <w:r w:rsidRPr="005D0109">
              <w:rPr>
                <w:sz w:val="24"/>
                <w:szCs w:val="24"/>
              </w:rPr>
              <w:t xml:space="preserve">Выполнением модуля А </w:t>
            </w:r>
            <w:r w:rsidRPr="005D0109">
              <w:rPr>
                <w:b/>
                <w:sz w:val="24"/>
                <w:szCs w:val="24"/>
              </w:rPr>
              <w:t>«Печь под казан» (2 часа)</w:t>
            </w:r>
          </w:p>
        </w:tc>
      </w:tr>
      <w:tr w:rsidR="0013512A" w:rsidRPr="005D0109" w:rsidTr="009440FF">
        <w:trPr>
          <w:cantSplit/>
          <w:trHeight w:val="588"/>
          <w:tblHeader/>
        </w:trPr>
        <w:tc>
          <w:tcPr>
            <w:tcW w:w="1673" w:type="dxa"/>
            <w:shd w:val="clear" w:color="auto" w:fill="auto"/>
            <w:vAlign w:val="center"/>
          </w:tcPr>
          <w:p w:rsidR="0013512A" w:rsidRPr="005D0109" w:rsidRDefault="00255D2D" w:rsidP="002B1C74">
            <w:pPr>
              <w:jc w:val="center"/>
              <w:rPr>
                <w:sz w:val="24"/>
                <w:szCs w:val="24"/>
              </w:rPr>
            </w:pPr>
            <w:r w:rsidRPr="005D0109">
              <w:rPr>
                <w:sz w:val="24"/>
                <w:szCs w:val="24"/>
              </w:rPr>
              <w:t>10.30-10.45</w:t>
            </w:r>
          </w:p>
        </w:tc>
        <w:tc>
          <w:tcPr>
            <w:tcW w:w="13182" w:type="dxa"/>
            <w:shd w:val="clear" w:color="auto" w:fill="auto"/>
            <w:vAlign w:val="center"/>
          </w:tcPr>
          <w:p w:rsidR="0013512A" w:rsidRPr="005D0109" w:rsidRDefault="00255D2D" w:rsidP="002B1C74">
            <w:pPr>
              <w:rPr>
                <w:sz w:val="24"/>
                <w:szCs w:val="24"/>
              </w:rPr>
            </w:pPr>
            <w:r w:rsidRPr="005D0109">
              <w:rPr>
                <w:sz w:val="24"/>
                <w:szCs w:val="24"/>
              </w:rPr>
              <w:t>Технический перерыв</w:t>
            </w:r>
          </w:p>
        </w:tc>
      </w:tr>
      <w:tr w:rsidR="0013512A" w:rsidRPr="005D0109" w:rsidTr="009440FF">
        <w:trPr>
          <w:cantSplit/>
          <w:trHeight w:val="588"/>
          <w:tblHeader/>
        </w:trPr>
        <w:tc>
          <w:tcPr>
            <w:tcW w:w="1673" w:type="dxa"/>
            <w:shd w:val="clear" w:color="auto" w:fill="auto"/>
            <w:vAlign w:val="center"/>
          </w:tcPr>
          <w:p w:rsidR="0013512A" w:rsidRPr="005D0109" w:rsidRDefault="00255D2D" w:rsidP="002B1C74">
            <w:pPr>
              <w:jc w:val="center"/>
              <w:rPr>
                <w:sz w:val="24"/>
                <w:szCs w:val="24"/>
              </w:rPr>
            </w:pPr>
            <w:r w:rsidRPr="005D0109">
              <w:rPr>
                <w:sz w:val="24"/>
                <w:szCs w:val="24"/>
              </w:rPr>
              <w:t>10.45-12.45</w:t>
            </w:r>
          </w:p>
        </w:tc>
        <w:tc>
          <w:tcPr>
            <w:tcW w:w="13182" w:type="dxa"/>
            <w:shd w:val="clear" w:color="auto" w:fill="auto"/>
            <w:vAlign w:val="center"/>
          </w:tcPr>
          <w:p w:rsidR="0013512A" w:rsidRPr="005D0109" w:rsidRDefault="00255D2D" w:rsidP="002B1C74">
            <w:pPr>
              <w:rPr>
                <w:sz w:val="24"/>
                <w:szCs w:val="24"/>
              </w:rPr>
            </w:pPr>
            <w:r w:rsidRPr="005D0109">
              <w:rPr>
                <w:sz w:val="24"/>
                <w:szCs w:val="24"/>
              </w:rPr>
              <w:t xml:space="preserve">Выполнением модуля А </w:t>
            </w:r>
            <w:r w:rsidRPr="005D0109">
              <w:rPr>
                <w:b/>
                <w:sz w:val="24"/>
                <w:szCs w:val="24"/>
              </w:rPr>
              <w:t>«Печь под казан» (2 часа)</w:t>
            </w:r>
          </w:p>
        </w:tc>
      </w:tr>
      <w:tr w:rsidR="0013512A" w:rsidRPr="005D0109" w:rsidTr="009440FF">
        <w:trPr>
          <w:cantSplit/>
          <w:trHeight w:val="588"/>
          <w:tblHeader/>
        </w:trPr>
        <w:tc>
          <w:tcPr>
            <w:tcW w:w="1673" w:type="dxa"/>
            <w:shd w:val="clear" w:color="auto" w:fill="auto"/>
            <w:vAlign w:val="center"/>
          </w:tcPr>
          <w:p w:rsidR="0013512A" w:rsidRPr="005D0109" w:rsidRDefault="00255D2D" w:rsidP="002B1C74">
            <w:pPr>
              <w:jc w:val="center"/>
              <w:rPr>
                <w:sz w:val="24"/>
                <w:szCs w:val="24"/>
              </w:rPr>
            </w:pPr>
            <w:r w:rsidRPr="005D0109">
              <w:rPr>
                <w:sz w:val="24"/>
                <w:szCs w:val="24"/>
              </w:rPr>
              <w:t>12.45-13.30</w:t>
            </w:r>
          </w:p>
        </w:tc>
        <w:tc>
          <w:tcPr>
            <w:tcW w:w="13182" w:type="dxa"/>
            <w:shd w:val="clear" w:color="auto" w:fill="auto"/>
            <w:vAlign w:val="center"/>
          </w:tcPr>
          <w:p w:rsidR="0013512A" w:rsidRPr="005D0109" w:rsidRDefault="00255D2D" w:rsidP="002B1C74">
            <w:pPr>
              <w:rPr>
                <w:sz w:val="24"/>
                <w:szCs w:val="24"/>
              </w:rPr>
            </w:pPr>
            <w:r w:rsidRPr="005D0109">
              <w:rPr>
                <w:sz w:val="24"/>
                <w:szCs w:val="24"/>
              </w:rPr>
              <w:t>Перерыв на обед конкурсантов и экспертов</w:t>
            </w:r>
          </w:p>
        </w:tc>
      </w:tr>
      <w:tr w:rsidR="0013512A" w:rsidRPr="005D0109" w:rsidTr="009440FF">
        <w:trPr>
          <w:cantSplit/>
          <w:trHeight w:val="588"/>
          <w:tblHeader/>
        </w:trPr>
        <w:tc>
          <w:tcPr>
            <w:tcW w:w="1673" w:type="dxa"/>
            <w:shd w:val="clear" w:color="auto" w:fill="auto"/>
            <w:vAlign w:val="center"/>
          </w:tcPr>
          <w:p w:rsidR="0013512A" w:rsidRPr="005D0109" w:rsidRDefault="00255D2D" w:rsidP="002B1C74">
            <w:pPr>
              <w:jc w:val="center"/>
              <w:rPr>
                <w:sz w:val="24"/>
                <w:szCs w:val="24"/>
              </w:rPr>
            </w:pPr>
            <w:r w:rsidRPr="005D0109">
              <w:rPr>
                <w:sz w:val="24"/>
                <w:szCs w:val="24"/>
              </w:rPr>
              <w:lastRenderedPageBreak/>
              <w:t>13.30-15.30</w:t>
            </w:r>
          </w:p>
        </w:tc>
        <w:tc>
          <w:tcPr>
            <w:tcW w:w="13182" w:type="dxa"/>
            <w:shd w:val="clear" w:color="auto" w:fill="auto"/>
            <w:vAlign w:val="center"/>
          </w:tcPr>
          <w:p w:rsidR="0013512A" w:rsidRPr="005D0109" w:rsidRDefault="00255D2D" w:rsidP="002B1C74">
            <w:pPr>
              <w:rPr>
                <w:sz w:val="24"/>
                <w:szCs w:val="24"/>
              </w:rPr>
            </w:pPr>
            <w:r w:rsidRPr="005D0109">
              <w:rPr>
                <w:sz w:val="24"/>
                <w:szCs w:val="24"/>
              </w:rPr>
              <w:t xml:space="preserve">Выполнение модуля А </w:t>
            </w:r>
            <w:r w:rsidRPr="005D0109">
              <w:rPr>
                <w:b/>
                <w:sz w:val="24"/>
                <w:szCs w:val="24"/>
              </w:rPr>
              <w:t>«Печь под казан» (2 часа)</w:t>
            </w:r>
          </w:p>
        </w:tc>
      </w:tr>
      <w:tr w:rsidR="0013512A" w:rsidRPr="005D0109" w:rsidTr="009440FF">
        <w:trPr>
          <w:cantSplit/>
          <w:trHeight w:val="588"/>
          <w:tblHeader/>
        </w:trPr>
        <w:tc>
          <w:tcPr>
            <w:tcW w:w="1673" w:type="dxa"/>
            <w:shd w:val="clear" w:color="auto" w:fill="auto"/>
            <w:vAlign w:val="center"/>
          </w:tcPr>
          <w:p w:rsidR="0013512A" w:rsidRPr="005D0109" w:rsidRDefault="00255D2D" w:rsidP="002B1C74">
            <w:pPr>
              <w:jc w:val="center"/>
              <w:rPr>
                <w:sz w:val="24"/>
                <w:szCs w:val="24"/>
              </w:rPr>
            </w:pPr>
            <w:r w:rsidRPr="005D0109">
              <w:rPr>
                <w:sz w:val="24"/>
                <w:szCs w:val="24"/>
              </w:rPr>
              <w:t>15.30-15.45</w:t>
            </w:r>
          </w:p>
        </w:tc>
        <w:tc>
          <w:tcPr>
            <w:tcW w:w="13182" w:type="dxa"/>
            <w:shd w:val="clear" w:color="auto" w:fill="auto"/>
            <w:vAlign w:val="center"/>
          </w:tcPr>
          <w:p w:rsidR="0013512A" w:rsidRPr="005D0109" w:rsidRDefault="00255D2D" w:rsidP="002B1C74">
            <w:pPr>
              <w:rPr>
                <w:sz w:val="24"/>
                <w:szCs w:val="24"/>
              </w:rPr>
            </w:pPr>
            <w:r w:rsidRPr="005D0109">
              <w:rPr>
                <w:sz w:val="24"/>
                <w:szCs w:val="24"/>
              </w:rPr>
              <w:t>Технический перерыв</w:t>
            </w:r>
          </w:p>
        </w:tc>
      </w:tr>
      <w:tr w:rsidR="0013512A" w:rsidRPr="005D0109" w:rsidTr="009440FF">
        <w:trPr>
          <w:cantSplit/>
          <w:trHeight w:val="588"/>
          <w:tblHeader/>
        </w:trPr>
        <w:tc>
          <w:tcPr>
            <w:tcW w:w="1673" w:type="dxa"/>
            <w:shd w:val="clear" w:color="auto" w:fill="auto"/>
            <w:vAlign w:val="center"/>
          </w:tcPr>
          <w:p w:rsidR="0013512A" w:rsidRPr="005D0109" w:rsidRDefault="00255D2D" w:rsidP="002B1C74">
            <w:pPr>
              <w:jc w:val="center"/>
              <w:rPr>
                <w:sz w:val="24"/>
                <w:szCs w:val="24"/>
              </w:rPr>
            </w:pPr>
            <w:r w:rsidRPr="005D0109">
              <w:rPr>
                <w:sz w:val="24"/>
                <w:szCs w:val="24"/>
              </w:rPr>
              <w:t>15.45-16.45</w:t>
            </w:r>
          </w:p>
        </w:tc>
        <w:tc>
          <w:tcPr>
            <w:tcW w:w="13182" w:type="dxa"/>
            <w:shd w:val="clear" w:color="auto" w:fill="auto"/>
            <w:vAlign w:val="center"/>
          </w:tcPr>
          <w:p w:rsidR="0013512A" w:rsidRPr="005D0109" w:rsidRDefault="00255D2D" w:rsidP="002B1C74">
            <w:pPr>
              <w:rPr>
                <w:sz w:val="24"/>
                <w:szCs w:val="24"/>
              </w:rPr>
            </w:pPr>
            <w:r w:rsidRPr="005D0109">
              <w:rPr>
                <w:sz w:val="24"/>
                <w:szCs w:val="24"/>
              </w:rPr>
              <w:t xml:space="preserve">Выполнение модуля Б </w:t>
            </w:r>
            <w:r w:rsidRPr="005D0109">
              <w:rPr>
                <w:b/>
                <w:sz w:val="24"/>
                <w:szCs w:val="24"/>
              </w:rPr>
              <w:t>«</w:t>
            </w:r>
            <w:proofErr w:type="spellStart"/>
            <w:r w:rsidRPr="005D0109">
              <w:rPr>
                <w:b/>
                <w:sz w:val="24"/>
                <w:szCs w:val="24"/>
              </w:rPr>
              <w:t>Дровник</w:t>
            </w:r>
            <w:proofErr w:type="spellEnd"/>
            <w:r w:rsidRPr="005D0109">
              <w:rPr>
                <w:b/>
                <w:sz w:val="24"/>
                <w:szCs w:val="24"/>
              </w:rPr>
              <w:t xml:space="preserve"> под мангал» (1 час)</w:t>
            </w:r>
          </w:p>
        </w:tc>
      </w:tr>
      <w:tr w:rsidR="0013512A" w:rsidRPr="005D0109" w:rsidTr="009440FF">
        <w:trPr>
          <w:cantSplit/>
          <w:trHeight w:val="588"/>
          <w:tblHeader/>
        </w:trPr>
        <w:tc>
          <w:tcPr>
            <w:tcW w:w="1673" w:type="dxa"/>
            <w:shd w:val="clear" w:color="auto" w:fill="auto"/>
            <w:vAlign w:val="center"/>
          </w:tcPr>
          <w:p w:rsidR="0013512A" w:rsidRPr="005D0109" w:rsidRDefault="00255D2D" w:rsidP="002B1C74">
            <w:pPr>
              <w:jc w:val="center"/>
              <w:rPr>
                <w:sz w:val="24"/>
                <w:szCs w:val="24"/>
              </w:rPr>
            </w:pPr>
            <w:r w:rsidRPr="005D0109">
              <w:rPr>
                <w:sz w:val="24"/>
                <w:szCs w:val="24"/>
              </w:rPr>
              <w:t>16.45-17.10</w:t>
            </w:r>
          </w:p>
        </w:tc>
        <w:tc>
          <w:tcPr>
            <w:tcW w:w="13182" w:type="dxa"/>
            <w:shd w:val="clear" w:color="auto" w:fill="auto"/>
            <w:vAlign w:val="center"/>
          </w:tcPr>
          <w:p w:rsidR="0013512A" w:rsidRPr="005D0109" w:rsidRDefault="00255D2D" w:rsidP="002B1C74">
            <w:pPr>
              <w:rPr>
                <w:sz w:val="24"/>
                <w:szCs w:val="24"/>
              </w:rPr>
            </w:pPr>
            <w:r w:rsidRPr="005D0109">
              <w:rPr>
                <w:sz w:val="24"/>
                <w:szCs w:val="24"/>
              </w:rPr>
              <w:t>Уборка рабочего места</w:t>
            </w:r>
          </w:p>
        </w:tc>
      </w:tr>
      <w:tr w:rsidR="0013512A" w:rsidRPr="005D0109" w:rsidTr="009440FF">
        <w:trPr>
          <w:cantSplit/>
          <w:trHeight w:val="588"/>
          <w:tblHeader/>
        </w:trPr>
        <w:tc>
          <w:tcPr>
            <w:tcW w:w="1673" w:type="dxa"/>
            <w:shd w:val="clear" w:color="auto" w:fill="auto"/>
            <w:vAlign w:val="center"/>
          </w:tcPr>
          <w:p w:rsidR="0013512A" w:rsidRPr="005D0109" w:rsidRDefault="00255D2D" w:rsidP="002B1C74">
            <w:pPr>
              <w:jc w:val="center"/>
              <w:rPr>
                <w:sz w:val="24"/>
                <w:szCs w:val="24"/>
              </w:rPr>
            </w:pPr>
            <w:r w:rsidRPr="005D0109">
              <w:rPr>
                <w:sz w:val="24"/>
                <w:szCs w:val="24"/>
              </w:rPr>
              <w:t>17.10-18.30</w:t>
            </w:r>
          </w:p>
        </w:tc>
        <w:tc>
          <w:tcPr>
            <w:tcW w:w="13182" w:type="dxa"/>
            <w:shd w:val="clear" w:color="auto" w:fill="auto"/>
            <w:vAlign w:val="center"/>
          </w:tcPr>
          <w:p w:rsidR="0013512A" w:rsidRPr="005D0109" w:rsidRDefault="00255D2D" w:rsidP="002B1C74">
            <w:pPr>
              <w:rPr>
                <w:sz w:val="24"/>
                <w:szCs w:val="24"/>
              </w:rPr>
            </w:pPr>
            <w:r w:rsidRPr="005D0109">
              <w:rPr>
                <w:sz w:val="24"/>
                <w:szCs w:val="24"/>
              </w:rPr>
              <w:t>Оценивание конкурсного задания, внесение оценок в ЦСО. Собрание экспертов: подведение итогов дня.</w:t>
            </w:r>
          </w:p>
        </w:tc>
      </w:tr>
      <w:tr w:rsidR="0013512A" w:rsidRPr="005D0109" w:rsidTr="009440FF">
        <w:trPr>
          <w:cantSplit/>
          <w:trHeight w:val="588"/>
          <w:tblHeader/>
        </w:trPr>
        <w:tc>
          <w:tcPr>
            <w:tcW w:w="14855" w:type="dxa"/>
            <w:gridSpan w:val="2"/>
            <w:shd w:val="clear" w:color="auto" w:fill="auto"/>
            <w:vAlign w:val="center"/>
          </w:tcPr>
          <w:p w:rsidR="0013512A" w:rsidRPr="005D0109" w:rsidRDefault="009440FF" w:rsidP="002B1C7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Второй день соревнований (Д</w:t>
            </w:r>
            <w:r w:rsidR="00454225" w:rsidRPr="005D0109">
              <w:rPr>
                <w:b/>
                <w:sz w:val="24"/>
                <w:szCs w:val="24"/>
              </w:rPr>
              <w:t>2</w:t>
            </w:r>
            <w:r w:rsidR="00255D2D" w:rsidRPr="005D0109">
              <w:rPr>
                <w:b/>
                <w:sz w:val="24"/>
                <w:szCs w:val="24"/>
              </w:rPr>
              <w:t>)</w:t>
            </w:r>
          </w:p>
          <w:p w:rsidR="0013512A" w:rsidRPr="005D0109" w:rsidRDefault="00454225" w:rsidP="002B1C74">
            <w:pPr>
              <w:jc w:val="center"/>
              <w:rPr>
                <w:b/>
                <w:sz w:val="24"/>
                <w:szCs w:val="24"/>
              </w:rPr>
            </w:pPr>
            <w:r w:rsidRPr="005D0109">
              <w:rPr>
                <w:b/>
                <w:sz w:val="24"/>
                <w:szCs w:val="24"/>
              </w:rPr>
              <w:t>Дата 14.02</w:t>
            </w:r>
            <w:r w:rsidR="00255D2D" w:rsidRPr="005D0109">
              <w:rPr>
                <w:b/>
                <w:sz w:val="24"/>
                <w:szCs w:val="24"/>
              </w:rPr>
              <w:t>.202</w:t>
            </w:r>
            <w:r w:rsidRPr="005D0109">
              <w:rPr>
                <w:b/>
                <w:sz w:val="24"/>
                <w:szCs w:val="24"/>
              </w:rPr>
              <w:t>4</w:t>
            </w:r>
          </w:p>
        </w:tc>
      </w:tr>
      <w:tr w:rsidR="0013512A" w:rsidRPr="005D0109" w:rsidTr="009440FF">
        <w:trPr>
          <w:cantSplit/>
          <w:trHeight w:val="588"/>
          <w:tblHeader/>
        </w:trPr>
        <w:tc>
          <w:tcPr>
            <w:tcW w:w="1673" w:type="dxa"/>
            <w:shd w:val="clear" w:color="auto" w:fill="auto"/>
            <w:vAlign w:val="center"/>
          </w:tcPr>
          <w:p w:rsidR="0013512A" w:rsidRPr="005D0109" w:rsidRDefault="00255D2D" w:rsidP="002B1C74">
            <w:pPr>
              <w:jc w:val="center"/>
              <w:rPr>
                <w:b/>
                <w:sz w:val="24"/>
                <w:szCs w:val="24"/>
              </w:rPr>
            </w:pPr>
            <w:r w:rsidRPr="005D0109">
              <w:rPr>
                <w:b/>
                <w:sz w:val="24"/>
                <w:szCs w:val="24"/>
              </w:rPr>
              <w:t>Время</w:t>
            </w:r>
          </w:p>
        </w:tc>
        <w:tc>
          <w:tcPr>
            <w:tcW w:w="13182" w:type="dxa"/>
            <w:shd w:val="clear" w:color="auto" w:fill="auto"/>
            <w:vAlign w:val="center"/>
          </w:tcPr>
          <w:p w:rsidR="0013512A" w:rsidRPr="005D0109" w:rsidRDefault="00255D2D" w:rsidP="002B1C74">
            <w:pPr>
              <w:jc w:val="center"/>
              <w:rPr>
                <w:b/>
                <w:sz w:val="24"/>
                <w:szCs w:val="24"/>
              </w:rPr>
            </w:pPr>
            <w:r w:rsidRPr="005D0109">
              <w:rPr>
                <w:b/>
                <w:sz w:val="24"/>
                <w:szCs w:val="24"/>
              </w:rPr>
              <w:t>Мероприятия</w:t>
            </w:r>
          </w:p>
        </w:tc>
      </w:tr>
      <w:tr w:rsidR="0013512A" w:rsidRPr="005D0109" w:rsidTr="009440FF">
        <w:trPr>
          <w:cantSplit/>
          <w:trHeight w:val="588"/>
          <w:tblHeader/>
        </w:trPr>
        <w:tc>
          <w:tcPr>
            <w:tcW w:w="1673" w:type="dxa"/>
            <w:shd w:val="clear" w:color="auto" w:fill="auto"/>
            <w:vAlign w:val="center"/>
          </w:tcPr>
          <w:p w:rsidR="0013512A" w:rsidRPr="005D0109" w:rsidRDefault="00255D2D" w:rsidP="002B1C74">
            <w:pPr>
              <w:jc w:val="center"/>
              <w:rPr>
                <w:sz w:val="24"/>
                <w:szCs w:val="24"/>
              </w:rPr>
            </w:pPr>
            <w:r w:rsidRPr="005D0109">
              <w:rPr>
                <w:sz w:val="24"/>
                <w:szCs w:val="24"/>
              </w:rPr>
              <w:t>7.50 -8.15</w:t>
            </w:r>
          </w:p>
        </w:tc>
        <w:tc>
          <w:tcPr>
            <w:tcW w:w="13182" w:type="dxa"/>
            <w:shd w:val="clear" w:color="auto" w:fill="auto"/>
            <w:vAlign w:val="center"/>
          </w:tcPr>
          <w:p w:rsidR="0013512A" w:rsidRPr="005D0109" w:rsidRDefault="00255D2D" w:rsidP="002B1C74">
            <w:pPr>
              <w:jc w:val="both"/>
              <w:rPr>
                <w:sz w:val="24"/>
                <w:szCs w:val="24"/>
              </w:rPr>
            </w:pPr>
            <w:r w:rsidRPr="005D0109">
              <w:rPr>
                <w:sz w:val="24"/>
                <w:szCs w:val="24"/>
              </w:rPr>
              <w:t xml:space="preserve">Прибытие экспертов и конкурсантов на площадку. Регистрация – подписание протоколов регистрации экспертов и конкурсантов.  Инструктаж по охране труда. Ознакомление конкурсантов с конкурсным заданием. Подписание  протоколов ознакомления экспертов и конкурсантов с правилами по охране труда. </w:t>
            </w:r>
          </w:p>
        </w:tc>
      </w:tr>
      <w:tr w:rsidR="0013512A" w:rsidRPr="005D0109" w:rsidTr="009440FF">
        <w:trPr>
          <w:cantSplit/>
          <w:trHeight w:val="588"/>
          <w:tblHeader/>
        </w:trPr>
        <w:tc>
          <w:tcPr>
            <w:tcW w:w="1673" w:type="dxa"/>
            <w:shd w:val="clear" w:color="auto" w:fill="auto"/>
            <w:vAlign w:val="center"/>
          </w:tcPr>
          <w:p w:rsidR="0013512A" w:rsidRPr="005D0109" w:rsidRDefault="00255D2D" w:rsidP="002B1C74">
            <w:pPr>
              <w:jc w:val="center"/>
              <w:rPr>
                <w:sz w:val="24"/>
                <w:szCs w:val="24"/>
              </w:rPr>
            </w:pPr>
            <w:r w:rsidRPr="005D0109">
              <w:rPr>
                <w:sz w:val="24"/>
                <w:szCs w:val="24"/>
              </w:rPr>
              <w:t>8.15 -8.30</w:t>
            </w:r>
          </w:p>
        </w:tc>
        <w:tc>
          <w:tcPr>
            <w:tcW w:w="13182" w:type="dxa"/>
            <w:shd w:val="clear" w:color="auto" w:fill="auto"/>
            <w:vAlign w:val="center"/>
          </w:tcPr>
          <w:p w:rsidR="0013512A" w:rsidRPr="005D0109" w:rsidRDefault="00255D2D" w:rsidP="002B1C74">
            <w:pPr>
              <w:jc w:val="both"/>
              <w:rPr>
                <w:sz w:val="24"/>
                <w:szCs w:val="24"/>
              </w:rPr>
            </w:pPr>
            <w:r w:rsidRPr="005D0109">
              <w:rPr>
                <w:sz w:val="24"/>
                <w:szCs w:val="24"/>
              </w:rPr>
              <w:t>Проверка рабочих мест конкурсантов. Подписание протокола о приемке рабочих мест. Подготовка рабочего места.</w:t>
            </w:r>
          </w:p>
        </w:tc>
      </w:tr>
      <w:tr w:rsidR="0013512A" w:rsidRPr="005D0109" w:rsidTr="009440FF">
        <w:trPr>
          <w:cantSplit/>
          <w:trHeight w:val="588"/>
          <w:tblHeader/>
        </w:trPr>
        <w:tc>
          <w:tcPr>
            <w:tcW w:w="1673" w:type="dxa"/>
            <w:shd w:val="clear" w:color="auto" w:fill="auto"/>
            <w:vAlign w:val="center"/>
          </w:tcPr>
          <w:p w:rsidR="0013512A" w:rsidRPr="005D0109" w:rsidRDefault="00255D2D" w:rsidP="002B1C74">
            <w:pPr>
              <w:jc w:val="center"/>
              <w:rPr>
                <w:sz w:val="24"/>
                <w:szCs w:val="24"/>
              </w:rPr>
            </w:pPr>
            <w:r w:rsidRPr="005D0109">
              <w:rPr>
                <w:sz w:val="24"/>
                <w:szCs w:val="24"/>
              </w:rPr>
              <w:t>8.30-10.30</w:t>
            </w:r>
          </w:p>
        </w:tc>
        <w:tc>
          <w:tcPr>
            <w:tcW w:w="13182" w:type="dxa"/>
            <w:shd w:val="clear" w:color="auto" w:fill="auto"/>
            <w:vAlign w:val="center"/>
          </w:tcPr>
          <w:p w:rsidR="0013512A" w:rsidRPr="005D0109" w:rsidRDefault="00255D2D" w:rsidP="002B1C74">
            <w:pPr>
              <w:rPr>
                <w:sz w:val="24"/>
                <w:szCs w:val="24"/>
              </w:rPr>
            </w:pPr>
            <w:r w:rsidRPr="005D0109">
              <w:rPr>
                <w:sz w:val="24"/>
                <w:szCs w:val="24"/>
              </w:rPr>
              <w:t xml:space="preserve">Выполнением модуля Б </w:t>
            </w:r>
            <w:r w:rsidRPr="005D0109">
              <w:rPr>
                <w:b/>
                <w:sz w:val="24"/>
                <w:szCs w:val="24"/>
              </w:rPr>
              <w:t>«</w:t>
            </w:r>
            <w:proofErr w:type="spellStart"/>
            <w:r w:rsidRPr="005D0109">
              <w:rPr>
                <w:b/>
                <w:sz w:val="24"/>
                <w:szCs w:val="24"/>
              </w:rPr>
              <w:t>Дровник</w:t>
            </w:r>
            <w:proofErr w:type="spellEnd"/>
            <w:r w:rsidRPr="005D0109">
              <w:rPr>
                <w:b/>
                <w:sz w:val="24"/>
                <w:szCs w:val="24"/>
              </w:rPr>
              <w:t xml:space="preserve"> под мангал» (2 часа)</w:t>
            </w:r>
          </w:p>
        </w:tc>
      </w:tr>
      <w:tr w:rsidR="0013512A" w:rsidRPr="005D0109" w:rsidTr="009440FF">
        <w:trPr>
          <w:cantSplit/>
          <w:trHeight w:val="588"/>
          <w:tblHeader/>
        </w:trPr>
        <w:tc>
          <w:tcPr>
            <w:tcW w:w="1673" w:type="dxa"/>
            <w:shd w:val="clear" w:color="auto" w:fill="auto"/>
            <w:vAlign w:val="center"/>
          </w:tcPr>
          <w:p w:rsidR="0013512A" w:rsidRPr="005D0109" w:rsidRDefault="00255D2D" w:rsidP="002B1C74">
            <w:pPr>
              <w:jc w:val="center"/>
              <w:rPr>
                <w:sz w:val="24"/>
                <w:szCs w:val="24"/>
              </w:rPr>
            </w:pPr>
            <w:r w:rsidRPr="005D0109">
              <w:rPr>
                <w:sz w:val="24"/>
                <w:szCs w:val="24"/>
              </w:rPr>
              <w:t>10.30-10.45</w:t>
            </w:r>
          </w:p>
        </w:tc>
        <w:tc>
          <w:tcPr>
            <w:tcW w:w="13182" w:type="dxa"/>
            <w:shd w:val="clear" w:color="auto" w:fill="auto"/>
            <w:vAlign w:val="center"/>
          </w:tcPr>
          <w:p w:rsidR="0013512A" w:rsidRPr="005D0109" w:rsidRDefault="00255D2D" w:rsidP="002B1C74">
            <w:pPr>
              <w:rPr>
                <w:sz w:val="24"/>
                <w:szCs w:val="24"/>
              </w:rPr>
            </w:pPr>
            <w:r w:rsidRPr="005D0109">
              <w:rPr>
                <w:sz w:val="24"/>
                <w:szCs w:val="24"/>
              </w:rPr>
              <w:t>Технический перерыв</w:t>
            </w:r>
          </w:p>
        </w:tc>
      </w:tr>
      <w:tr w:rsidR="0013512A" w:rsidRPr="005D0109" w:rsidTr="009440FF">
        <w:trPr>
          <w:cantSplit/>
          <w:trHeight w:val="588"/>
          <w:tblHeader/>
        </w:trPr>
        <w:tc>
          <w:tcPr>
            <w:tcW w:w="1673" w:type="dxa"/>
            <w:shd w:val="clear" w:color="auto" w:fill="auto"/>
            <w:vAlign w:val="center"/>
          </w:tcPr>
          <w:p w:rsidR="0013512A" w:rsidRPr="005D0109" w:rsidRDefault="00255D2D" w:rsidP="002B1C74">
            <w:pPr>
              <w:jc w:val="center"/>
              <w:rPr>
                <w:sz w:val="24"/>
                <w:szCs w:val="24"/>
              </w:rPr>
            </w:pPr>
            <w:r w:rsidRPr="005D0109">
              <w:rPr>
                <w:sz w:val="24"/>
                <w:szCs w:val="24"/>
              </w:rPr>
              <w:t>10.45-12.45</w:t>
            </w:r>
          </w:p>
        </w:tc>
        <w:tc>
          <w:tcPr>
            <w:tcW w:w="13182" w:type="dxa"/>
            <w:shd w:val="clear" w:color="auto" w:fill="auto"/>
            <w:vAlign w:val="center"/>
          </w:tcPr>
          <w:p w:rsidR="0013512A" w:rsidRPr="005D0109" w:rsidRDefault="00255D2D" w:rsidP="002B1C74">
            <w:pPr>
              <w:rPr>
                <w:sz w:val="24"/>
                <w:szCs w:val="24"/>
              </w:rPr>
            </w:pPr>
            <w:r w:rsidRPr="005D0109">
              <w:rPr>
                <w:sz w:val="24"/>
                <w:szCs w:val="24"/>
              </w:rPr>
              <w:t xml:space="preserve">Выполнением модуля Б </w:t>
            </w:r>
            <w:r w:rsidRPr="005D0109">
              <w:rPr>
                <w:b/>
                <w:sz w:val="24"/>
                <w:szCs w:val="24"/>
              </w:rPr>
              <w:t>«</w:t>
            </w:r>
            <w:proofErr w:type="spellStart"/>
            <w:r w:rsidRPr="005D0109">
              <w:rPr>
                <w:b/>
                <w:sz w:val="24"/>
                <w:szCs w:val="24"/>
              </w:rPr>
              <w:t>Дровник</w:t>
            </w:r>
            <w:proofErr w:type="spellEnd"/>
            <w:r w:rsidRPr="005D0109">
              <w:rPr>
                <w:b/>
                <w:sz w:val="24"/>
                <w:szCs w:val="24"/>
              </w:rPr>
              <w:t xml:space="preserve"> под мангал» (2 часа)</w:t>
            </w:r>
          </w:p>
        </w:tc>
      </w:tr>
      <w:tr w:rsidR="0013512A" w:rsidRPr="005D0109" w:rsidTr="009440FF">
        <w:trPr>
          <w:cantSplit/>
          <w:trHeight w:val="588"/>
          <w:tblHeader/>
        </w:trPr>
        <w:tc>
          <w:tcPr>
            <w:tcW w:w="1673" w:type="dxa"/>
            <w:shd w:val="clear" w:color="auto" w:fill="auto"/>
            <w:vAlign w:val="center"/>
          </w:tcPr>
          <w:p w:rsidR="0013512A" w:rsidRPr="005D0109" w:rsidRDefault="00255D2D" w:rsidP="002B1C74">
            <w:pPr>
              <w:jc w:val="center"/>
              <w:rPr>
                <w:sz w:val="24"/>
                <w:szCs w:val="24"/>
              </w:rPr>
            </w:pPr>
            <w:r w:rsidRPr="005D0109">
              <w:rPr>
                <w:sz w:val="24"/>
                <w:szCs w:val="24"/>
              </w:rPr>
              <w:t>12.45-13.30</w:t>
            </w:r>
          </w:p>
        </w:tc>
        <w:tc>
          <w:tcPr>
            <w:tcW w:w="13182" w:type="dxa"/>
            <w:shd w:val="clear" w:color="auto" w:fill="auto"/>
            <w:vAlign w:val="center"/>
          </w:tcPr>
          <w:p w:rsidR="0013512A" w:rsidRPr="005D0109" w:rsidRDefault="00255D2D" w:rsidP="002B1C74">
            <w:pPr>
              <w:rPr>
                <w:sz w:val="24"/>
                <w:szCs w:val="24"/>
              </w:rPr>
            </w:pPr>
            <w:r w:rsidRPr="005D0109">
              <w:rPr>
                <w:sz w:val="24"/>
                <w:szCs w:val="24"/>
              </w:rPr>
              <w:t>Перерыв на обед конкурсантов и экспертов</w:t>
            </w:r>
          </w:p>
        </w:tc>
      </w:tr>
      <w:tr w:rsidR="0013512A" w:rsidRPr="005D0109" w:rsidTr="009440FF">
        <w:trPr>
          <w:cantSplit/>
          <w:trHeight w:val="588"/>
          <w:tblHeader/>
        </w:trPr>
        <w:tc>
          <w:tcPr>
            <w:tcW w:w="1673" w:type="dxa"/>
            <w:shd w:val="clear" w:color="auto" w:fill="auto"/>
            <w:vAlign w:val="center"/>
          </w:tcPr>
          <w:p w:rsidR="0013512A" w:rsidRPr="005D0109" w:rsidRDefault="00255D2D" w:rsidP="002B1C74">
            <w:pPr>
              <w:jc w:val="center"/>
              <w:rPr>
                <w:sz w:val="24"/>
                <w:szCs w:val="24"/>
              </w:rPr>
            </w:pPr>
            <w:r w:rsidRPr="005D0109">
              <w:rPr>
                <w:sz w:val="24"/>
                <w:szCs w:val="24"/>
              </w:rPr>
              <w:t>13.30-15.30</w:t>
            </w:r>
          </w:p>
        </w:tc>
        <w:tc>
          <w:tcPr>
            <w:tcW w:w="13182" w:type="dxa"/>
            <w:shd w:val="clear" w:color="auto" w:fill="auto"/>
            <w:vAlign w:val="center"/>
          </w:tcPr>
          <w:p w:rsidR="0013512A" w:rsidRPr="005D0109" w:rsidRDefault="00255D2D" w:rsidP="002B1C74">
            <w:pPr>
              <w:rPr>
                <w:sz w:val="24"/>
                <w:szCs w:val="24"/>
              </w:rPr>
            </w:pPr>
            <w:r w:rsidRPr="005D0109">
              <w:rPr>
                <w:sz w:val="24"/>
                <w:szCs w:val="24"/>
              </w:rPr>
              <w:t xml:space="preserve">Выполнение модуля В </w:t>
            </w:r>
            <w:r w:rsidRPr="005D0109">
              <w:rPr>
                <w:b/>
                <w:sz w:val="24"/>
                <w:szCs w:val="24"/>
              </w:rPr>
              <w:t>«Мангал» (2 часа)</w:t>
            </w:r>
          </w:p>
        </w:tc>
      </w:tr>
      <w:tr w:rsidR="0013512A" w:rsidRPr="005D0109" w:rsidTr="009440FF">
        <w:trPr>
          <w:cantSplit/>
          <w:trHeight w:val="588"/>
          <w:tblHeader/>
        </w:trPr>
        <w:tc>
          <w:tcPr>
            <w:tcW w:w="1673" w:type="dxa"/>
            <w:shd w:val="clear" w:color="auto" w:fill="auto"/>
            <w:vAlign w:val="center"/>
          </w:tcPr>
          <w:p w:rsidR="0013512A" w:rsidRPr="005D0109" w:rsidRDefault="00255D2D" w:rsidP="002B1C74">
            <w:pPr>
              <w:jc w:val="center"/>
              <w:rPr>
                <w:sz w:val="24"/>
                <w:szCs w:val="24"/>
              </w:rPr>
            </w:pPr>
            <w:r w:rsidRPr="005D0109">
              <w:rPr>
                <w:sz w:val="24"/>
                <w:szCs w:val="24"/>
              </w:rPr>
              <w:t>15.30-15.45</w:t>
            </w:r>
          </w:p>
        </w:tc>
        <w:tc>
          <w:tcPr>
            <w:tcW w:w="13182" w:type="dxa"/>
            <w:shd w:val="clear" w:color="auto" w:fill="auto"/>
            <w:vAlign w:val="center"/>
          </w:tcPr>
          <w:p w:rsidR="0013512A" w:rsidRPr="005D0109" w:rsidRDefault="00255D2D" w:rsidP="002B1C74">
            <w:pPr>
              <w:rPr>
                <w:sz w:val="24"/>
                <w:szCs w:val="24"/>
              </w:rPr>
            </w:pPr>
            <w:r w:rsidRPr="005D0109">
              <w:rPr>
                <w:sz w:val="24"/>
                <w:szCs w:val="24"/>
              </w:rPr>
              <w:t>Технический перерыв</w:t>
            </w:r>
          </w:p>
        </w:tc>
      </w:tr>
      <w:tr w:rsidR="0013512A" w:rsidRPr="005D0109" w:rsidTr="009440FF">
        <w:trPr>
          <w:cantSplit/>
          <w:trHeight w:val="588"/>
          <w:tblHeader/>
        </w:trPr>
        <w:tc>
          <w:tcPr>
            <w:tcW w:w="1673" w:type="dxa"/>
            <w:shd w:val="clear" w:color="auto" w:fill="auto"/>
            <w:vAlign w:val="center"/>
          </w:tcPr>
          <w:p w:rsidR="0013512A" w:rsidRPr="005D0109" w:rsidRDefault="00255D2D" w:rsidP="002B1C74">
            <w:pPr>
              <w:jc w:val="center"/>
              <w:rPr>
                <w:sz w:val="24"/>
                <w:szCs w:val="24"/>
              </w:rPr>
            </w:pPr>
            <w:r w:rsidRPr="005D0109">
              <w:rPr>
                <w:sz w:val="24"/>
                <w:szCs w:val="24"/>
              </w:rPr>
              <w:t>15.45-16.45</w:t>
            </w:r>
          </w:p>
        </w:tc>
        <w:tc>
          <w:tcPr>
            <w:tcW w:w="13182" w:type="dxa"/>
            <w:shd w:val="clear" w:color="auto" w:fill="auto"/>
            <w:vAlign w:val="center"/>
          </w:tcPr>
          <w:p w:rsidR="0013512A" w:rsidRPr="005D0109" w:rsidRDefault="00255D2D" w:rsidP="002B1C74">
            <w:pPr>
              <w:rPr>
                <w:sz w:val="24"/>
                <w:szCs w:val="24"/>
              </w:rPr>
            </w:pPr>
            <w:r w:rsidRPr="005D0109">
              <w:rPr>
                <w:sz w:val="24"/>
                <w:szCs w:val="24"/>
              </w:rPr>
              <w:t xml:space="preserve">Выполнение модуля В </w:t>
            </w:r>
            <w:r w:rsidRPr="005D0109">
              <w:rPr>
                <w:b/>
                <w:sz w:val="24"/>
                <w:szCs w:val="24"/>
              </w:rPr>
              <w:t>«Мангал» (1 час)</w:t>
            </w:r>
          </w:p>
        </w:tc>
      </w:tr>
      <w:tr w:rsidR="0013512A" w:rsidRPr="005D0109" w:rsidTr="009440FF">
        <w:trPr>
          <w:cantSplit/>
          <w:trHeight w:val="588"/>
          <w:tblHeader/>
        </w:trPr>
        <w:tc>
          <w:tcPr>
            <w:tcW w:w="1673" w:type="dxa"/>
            <w:shd w:val="clear" w:color="auto" w:fill="auto"/>
            <w:vAlign w:val="center"/>
          </w:tcPr>
          <w:p w:rsidR="0013512A" w:rsidRPr="005D0109" w:rsidRDefault="00255D2D" w:rsidP="002B1C74">
            <w:pPr>
              <w:jc w:val="center"/>
              <w:rPr>
                <w:sz w:val="24"/>
                <w:szCs w:val="24"/>
              </w:rPr>
            </w:pPr>
            <w:r w:rsidRPr="005D0109">
              <w:rPr>
                <w:sz w:val="24"/>
                <w:szCs w:val="24"/>
              </w:rPr>
              <w:lastRenderedPageBreak/>
              <w:t>16.45-17.10</w:t>
            </w:r>
          </w:p>
        </w:tc>
        <w:tc>
          <w:tcPr>
            <w:tcW w:w="13182" w:type="dxa"/>
            <w:shd w:val="clear" w:color="auto" w:fill="auto"/>
            <w:vAlign w:val="center"/>
          </w:tcPr>
          <w:p w:rsidR="0013512A" w:rsidRPr="005D0109" w:rsidRDefault="00255D2D" w:rsidP="002B1C74">
            <w:pPr>
              <w:rPr>
                <w:sz w:val="24"/>
                <w:szCs w:val="24"/>
              </w:rPr>
            </w:pPr>
            <w:r w:rsidRPr="005D0109">
              <w:rPr>
                <w:sz w:val="24"/>
                <w:szCs w:val="24"/>
              </w:rPr>
              <w:t>Уборка рабочего места</w:t>
            </w:r>
          </w:p>
        </w:tc>
      </w:tr>
      <w:tr w:rsidR="0013512A" w:rsidRPr="005D0109" w:rsidTr="009440FF">
        <w:trPr>
          <w:cantSplit/>
          <w:trHeight w:val="588"/>
          <w:tblHeader/>
        </w:trPr>
        <w:tc>
          <w:tcPr>
            <w:tcW w:w="1673" w:type="dxa"/>
            <w:shd w:val="clear" w:color="auto" w:fill="auto"/>
            <w:vAlign w:val="center"/>
          </w:tcPr>
          <w:p w:rsidR="0013512A" w:rsidRPr="005D0109" w:rsidRDefault="00255D2D" w:rsidP="002B1C74">
            <w:pPr>
              <w:jc w:val="center"/>
              <w:rPr>
                <w:sz w:val="24"/>
                <w:szCs w:val="24"/>
              </w:rPr>
            </w:pPr>
            <w:r w:rsidRPr="005D0109">
              <w:rPr>
                <w:sz w:val="24"/>
                <w:szCs w:val="24"/>
              </w:rPr>
              <w:t>17.10-18.30</w:t>
            </w:r>
          </w:p>
        </w:tc>
        <w:tc>
          <w:tcPr>
            <w:tcW w:w="13182" w:type="dxa"/>
            <w:shd w:val="clear" w:color="auto" w:fill="auto"/>
            <w:vAlign w:val="center"/>
          </w:tcPr>
          <w:p w:rsidR="0013512A" w:rsidRPr="005D0109" w:rsidRDefault="00255D2D" w:rsidP="002B1C74">
            <w:pPr>
              <w:rPr>
                <w:sz w:val="24"/>
                <w:szCs w:val="24"/>
              </w:rPr>
            </w:pPr>
            <w:r w:rsidRPr="005D0109">
              <w:rPr>
                <w:sz w:val="24"/>
                <w:szCs w:val="24"/>
              </w:rPr>
              <w:t>Оценивание конкурсного задания, внесение оценок в ЦСО. Собрание экспертов: подведение итогов дня.</w:t>
            </w:r>
          </w:p>
        </w:tc>
      </w:tr>
      <w:tr w:rsidR="0013512A" w:rsidRPr="005D0109" w:rsidTr="009440FF">
        <w:trPr>
          <w:cantSplit/>
          <w:trHeight w:val="588"/>
          <w:tblHeader/>
        </w:trPr>
        <w:tc>
          <w:tcPr>
            <w:tcW w:w="14855" w:type="dxa"/>
            <w:gridSpan w:val="2"/>
            <w:shd w:val="clear" w:color="auto" w:fill="auto"/>
            <w:vAlign w:val="center"/>
          </w:tcPr>
          <w:p w:rsidR="0013512A" w:rsidRPr="005D0109" w:rsidRDefault="009440FF" w:rsidP="002B1C7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Третий день соревнований (Д</w:t>
            </w:r>
            <w:r w:rsidR="00255D2D" w:rsidRPr="005D0109">
              <w:rPr>
                <w:b/>
                <w:sz w:val="24"/>
                <w:szCs w:val="24"/>
              </w:rPr>
              <w:t>3)</w:t>
            </w:r>
          </w:p>
          <w:p w:rsidR="0013512A" w:rsidRPr="005D0109" w:rsidRDefault="00537B66" w:rsidP="002B1C74">
            <w:pPr>
              <w:jc w:val="center"/>
              <w:rPr>
                <w:b/>
                <w:sz w:val="24"/>
                <w:szCs w:val="24"/>
              </w:rPr>
            </w:pPr>
            <w:r w:rsidRPr="005D0109">
              <w:rPr>
                <w:b/>
                <w:sz w:val="24"/>
                <w:szCs w:val="24"/>
              </w:rPr>
              <w:t>Дата 15.02</w:t>
            </w:r>
            <w:r w:rsidR="00255D2D" w:rsidRPr="005D0109">
              <w:rPr>
                <w:b/>
                <w:sz w:val="24"/>
                <w:szCs w:val="24"/>
              </w:rPr>
              <w:t>.202</w:t>
            </w:r>
            <w:r w:rsidRPr="005D0109">
              <w:rPr>
                <w:b/>
                <w:sz w:val="24"/>
                <w:szCs w:val="24"/>
              </w:rPr>
              <w:t>4</w:t>
            </w:r>
          </w:p>
        </w:tc>
      </w:tr>
      <w:tr w:rsidR="0013512A" w:rsidRPr="005D0109" w:rsidTr="009440FF">
        <w:trPr>
          <w:cantSplit/>
          <w:trHeight w:val="588"/>
          <w:tblHeader/>
        </w:trPr>
        <w:tc>
          <w:tcPr>
            <w:tcW w:w="1673" w:type="dxa"/>
            <w:shd w:val="clear" w:color="auto" w:fill="auto"/>
            <w:vAlign w:val="center"/>
          </w:tcPr>
          <w:p w:rsidR="0013512A" w:rsidRPr="005D0109" w:rsidRDefault="00255D2D" w:rsidP="002B1C74">
            <w:pPr>
              <w:jc w:val="center"/>
              <w:rPr>
                <w:b/>
                <w:sz w:val="24"/>
                <w:szCs w:val="24"/>
              </w:rPr>
            </w:pPr>
            <w:r w:rsidRPr="005D0109">
              <w:rPr>
                <w:b/>
                <w:sz w:val="24"/>
                <w:szCs w:val="24"/>
              </w:rPr>
              <w:t>Время</w:t>
            </w:r>
          </w:p>
        </w:tc>
        <w:tc>
          <w:tcPr>
            <w:tcW w:w="13182" w:type="dxa"/>
            <w:shd w:val="clear" w:color="auto" w:fill="auto"/>
            <w:vAlign w:val="center"/>
          </w:tcPr>
          <w:p w:rsidR="0013512A" w:rsidRPr="005D0109" w:rsidRDefault="00255D2D" w:rsidP="002B1C74">
            <w:pPr>
              <w:jc w:val="center"/>
              <w:rPr>
                <w:b/>
                <w:sz w:val="24"/>
                <w:szCs w:val="24"/>
              </w:rPr>
            </w:pPr>
            <w:r w:rsidRPr="005D0109">
              <w:rPr>
                <w:b/>
                <w:sz w:val="24"/>
                <w:szCs w:val="24"/>
              </w:rPr>
              <w:t>Мероприятия</w:t>
            </w:r>
          </w:p>
        </w:tc>
      </w:tr>
      <w:tr w:rsidR="0013512A" w:rsidRPr="005D0109" w:rsidTr="009440FF">
        <w:trPr>
          <w:cantSplit/>
          <w:trHeight w:val="588"/>
          <w:tblHeader/>
        </w:trPr>
        <w:tc>
          <w:tcPr>
            <w:tcW w:w="1673" w:type="dxa"/>
            <w:shd w:val="clear" w:color="auto" w:fill="auto"/>
            <w:vAlign w:val="center"/>
          </w:tcPr>
          <w:p w:rsidR="0013512A" w:rsidRPr="005D0109" w:rsidRDefault="00255D2D" w:rsidP="002B1C74">
            <w:pPr>
              <w:jc w:val="center"/>
              <w:rPr>
                <w:sz w:val="24"/>
                <w:szCs w:val="24"/>
              </w:rPr>
            </w:pPr>
            <w:r w:rsidRPr="005D0109">
              <w:rPr>
                <w:sz w:val="24"/>
                <w:szCs w:val="24"/>
              </w:rPr>
              <w:t>7.50 -8.15</w:t>
            </w:r>
          </w:p>
        </w:tc>
        <w:tc>
          <w:tcPr>
            <w:tcW w:w="13182" w:type="dxa"/>
            <w:shd w:val="clear" w:color="auto" w:fill="auto"/>
            <w:vAlign w:val="center"/>
          </w:tcPr>
          <w:p w:rsidR="0013512A" w:rsidRPr="005D0109" w:rsidRDefault="00255D2D" w:rsidP="002B1C74">
            <w:pPr>
              <w:jc w:val="both"/>
              <w:rPr>
                <w:sz w:val="24"/>
                <w:szCs w:val="24"/>
              </w:rPr>
            </w:pPr>
            <w:r w:rsidRPr="005D0109">
              <w:rPr>
                <w:sz w:val="24"/>
                <w:szCs w:val="24"/>
              </w:rPr>
              <w:t xml:space="preserve">Прибытие экспертов и конкурсантов на площадку. Регистрация – подписание протоколов регистрации экспертов и конкурсантов.  Инструктаж по охране труда. Ознакомление конкурсантов с конкурсным заданием. Подписание  протоколов ознакомления экспертов и конкурсантов с правилами по охране труда. </w:t>
            </w:r>
          </w:p>
        </w:tc>
      </w:tr>
      <w:tr w:rsidR="0013512A" w:rsidRPr="005D0109" w:rsidTr="009440FF">
        <w:trPr>
          <w:cantSplit/>
          <w:trHeight w:val="588"/>
          <w:tblHeader/>
        </w:trPr>
        <w:tc>
          <w:tcPr>
            <w:tcW w:w="1673" w:type="dxa"/>
            <w:shd w:val="clear" w:color="auto" w:fill="auto"/>
            <w:vAlign w:val="center"/>
          </w:tcPr>
          <w:p w:rsidR="0013512A" w:rsidRPr="005D0109" w:rsidRDefault="00255D2D" w:rsidP="002B1C74">
            <w:pPr>
              <w:jc w:val="center"/>
              <w:rPr>
                <w:sz w:val="24"/>
                <w:szCs w:val="24"/>
              </w:rPr>
            </w:pPr>
            <w:r w:rsidRPr="005D0109">
              <w:rPr>
                <w:sz w:val="24"/>
                <w:szCs w:val="24"/>
              </w:rPr>
              <w:t>8.15 -8.30</w:t>
            </w:r>
          </w:p>
        </w:tc>
        <w:tc>
          <w:tcPr>
            <w:tcW w:w="13182" w:type="dxa"/>
            <w:shd w:val="clear" w:color="auto" w:fill="auto"/>
            <w:vAlign w:val="center"/>
          </w:tcPr>
          <w:p w:rsidR="0013512A" w:rsidRPr="005D0109" w:rsidRDefault="00255D2D" w:rsidP="002B1C74">
            <w:pPr>
              <w:jc w:val="both"/>
              <w:rPr>
                <w:sz w:val="24"/>
                <w:szCs w:val="24"/>
              </w:rPr>
            </w:pPr>
            <w:r w:rsidRPr="005D0109">
              <w:rPr>
                <w:sz w:val="24"/>
                <w:szCs w:val="24"/>
              </w:rPr>
              <w:t>Проверка рабочих мест конкурсантов. Подписание протокола о приемке рабочих мест. Подготовка рабочего места.</w:t>
            </w:r>
          </w:p>
        </w:tc>
      </w:tr>
      <w:tr w:rsidR="0013512A" w:rsidRPr="005D0109" w:rsidTr="009440FF">
        <w:trPr>
          <w:cantSplit/>
          <w:trHeight w:val="588"/>
          <w:tblHeader/>
        </w:trPr>
        <w:tc>
          <w:tcPr>
            <w:tcW w:w="1673" w:type="dxa"/>
            <w:shd w:val="clear" w:color="auto" w:fill="auto"/>
            <w:vAlign w:val="center"/>
          </w:tcPr>
          <w:p w:rsidR="0013512A" w:rsidRPr="005D0109" w:rsidRDefault="00255D2D" w:rsidP="002B1C74">
            <w:pPr>
              <w:jc w:val="center"/>
              <w:rPr>
                <w:sz w:val="24"/>
                <w:szCs w:val="24"/>
              </w:rPr>
            </w:pPr>
            <w:r w:rsidRPr="005D0109">
              <w:rPr>
                <w:sz w:val="24"/>
                <w:szCs w:val="24"/>
              </w:rPr>
              <w:t>8.30-10.30</w:t>
            </w:r>
          </w:p>
        </w:tc>
        <w:tc>
          <w:tcPr>
            <w:tcW w:w="13182" w:type="dxa"/>
            <w:shd w:val="clear" w:color="auto" w:fill="auto"/>
            <w:vAlign w:val="center"/>
          </w:tcPr>
          <w:p w:rsidR="0013512A" w:rsidRPr="005D0109" w:rsidRDefault="00255D2D" w:rsidP="002B1C74">
            <w:pPr>
              <w:rPr>
                <w:sz w:val="24"/>
                <w:szCs w:val="24"/>
              </w:rPr>
            </w:pPr>
            <w:r w:rsidRPr="005D0109">
              <w:rPr>
                <w:sz w:val="24"/>
                <w:szCs w:val="24"/>
              </w:rPr>
              <w:t xml:space="preserve">Выполнением модуля В </w:t>
            </w:r>
            <w:r w:rsidRPr="005D0109">
              <w:rPr>
                <w:b/>
                <w:sz w:val="24"/>
                <w:szCs w:val="24"/>
              </w:rPr>
              <w:t>«Мангал» (2 часа)</w:t>
            </w:r>
          </w:p>
        </w:tc>
      </w:tr>
      <w:tr w:rsidR="0013512A" w:rsidRPr="005D0109" w:rsidTr="009440FF">
        <w:trPr>
          <w:cantSplit/>
          <w:trHeight w:val="588"/>
          <w:tblHeader/>
        </w:trPr>
        <w:tc>
          <w:tcPr>
            <w:tcW w:w="1673" w:type="dxa"/>
            <w:shd w:val="clear" w:color="auto" w:fill="auto"/>
            <w:vAlign w:val="center"/>
          </w:tcPr>
          <w:p w:rsidR="0013512A" w:rsidRPr="005D0109" w:rsidRDefault="00255D2D" w:rsidP="002B1C74">
            <w:pPr>
              <w:jc w:val="center"/>
              <w:rPr>
                <w:sz w:val="24"/>
                <w:szCs w:val="24"/>
              </w:rPr>
            </w:pPr>
            <w:r w:rsidRPr="005D0109">
              <w:rPr>
                <w:sz w:val="24"/>
                <w:szCs w:val="24"/>
              </w:rPr>
              <w:t>10.30-10.45</w:t>
            </w:r>
          </w:p>
        </w:tc>
        <w:tc>
          <w:tcPr>
            <w:tcW w:w="13182" w:type="dxa"/>
            <w:shd w:val="clear" w:color="auto" w:fill="auto"/>
            <w:vAlign w:val="center"/>
          </w:tcPr>
          <w:p w:rsidR="0013512A" w:rsidRPr="005D0109" w:rsidRDefault="00255D2D" w:rsidP="002B1C74">
            <w:pPr>
              <w:rPr>
                <w:sz w:val="24"/>
                <w:szCs w:val="24"/>
              </w:rPr>
            </w:pPr>
            <w:r w:rsidRPr="005D0109">
              <w:rPr>
                <w:sz w:val="24"/>
                <w:szCs w:val="24"/>
              </w:rPr>
              <w:t>Технический перерыв</w:t>
            </w:r>
          </w:p>
        </w:tc>
      </w:tr>
      <w:tr w:rsidR="0013512A" w:rsidRPr="005D0109" w:rsidTr="009440FF">
        <w:trPr>
          <w:cantSplit/>
          <w:trHeight w:val="588"/>
          <w:tblHeader/>
        </w:trPr>
        <w:tc>
          <w:tcPr>
            <w:tcW w:w="1673" w:type="dxa"/>
            <w:shd w:val="clear" w:color="auto" w:fill="auto"/>
            <w:vAlign w:val="center"/>
          </w:tcPr>
          <w:p w:rsidR="0013512A" w:rsidRPr="005D0109" w:rsidRDefault="00255D2D" w:rsidP="002B1C74">
            <w:pPr>
              <w:jc w:val="center"/>
              <w:rPr>
                <w:sz w:val="24"/>
                <w:szCs w:val="24"/>
              </w:rPr>
            </w:pPr>
            <w:r w:rsidRPr="005D0109">
              <w:rPr>
                <w:sz w:val="24"/>
                <w:szCs w:val="24"/>
              </w:rPr>
              <w:t>10.45-12.45</w:t>
            </w:r>
          </w:p>
        </w:tc>
        <w:tc>
          <w:tcPr>
            <w:tcW w:w="13182" w:type="dxa"/>
            <w:shd w:val="clear" w:color="auto" w:fill="auto"/>
            <w:vAlign w:val="center"/>
          </w:tcPr>
          <w:p w:rsidR="0013512A" w:rsidRPr="005D0109" w:rsidRDefault="00255D2D" w:rsidP="002B1C74">
            <w:pPr>
              <w:rPr>
                <w:sz w:val="24"/>
                <w:szCs w:val="24"/>
              </w:rPr>
            </w:pPr>
            <w:r w:rsidRPr="005D0109">
              <w:rPr>
                <w:sz w:val="24"/>
                <w:szCs w:val="24"/>
              </w:rPr>
              <w:t xml:space="preserve">Выполнением модуля В </w:t>
            </w:r>
            <w:r w:rsidRPr="005D0109">
              <w:rPr>
                <w:b/>
                <w:sz w:val="24"/>
                <w:szCs w:val="24"/>
              </w:rPr>
              <w:t>«Мангал» (2 часа)</w:t>
            </w:r>
          </w:p>
        </w:tc>
      </w:tr>
      <w:tr w:rsidR="0013512A" w:rsidRPr="005D0109" w:rsidTr="009440FF">
        <w:trPr>
          <w:cantSplit/>
          <w:trHeight w:val="588"/>
          <w:tblHeader/>
        </w:trPr>
        <w:tc>
          <w:tcPr>
            <w:tcW w:w="1673" w:type="dxa"/>
            <w:shd w:val="clear" w:color="auto" w:fill="auto"/>
            <w:vAlign w:val="center"/>
          </w:tcPr>
          <w:p w:rsidR="0013512A" w:rsidRPr="005D0109" w:rsidRDefault="00255D2D" w:rsidP="002B1C74">
            <w:pPr>
              <w:jc w:val="center"/>
              <w:rPr>
                <w:sz w:val="24"/>
                <w:szCs w:val="24"/>
              </w:rPr>
            </w:pPr>
            <w:r w:rsidRPr="005D0109">
              <w:rPr>
                <w:sz w:val="24"/>
                <w:szCs w:val="24"/>
              </w:rPr>
              <w:t>12.45-13.30</w:t>
            </w:r>
          </w:p>
        </w:tc>
        <w:tc>
          <w:tcPr>
            <w:tcW w:w="13182" w:type="dxa"/>
            <w:shd w:val="clear" w:color="auto" w:fill="auto"/>
            <w:vAlign w:val="center"/>
          </w:tcPr>
          <w:p w:rsidR="0013512A" w:rsidRPr="005D0109" w:rsidRDefault="00255D2D" w:rsidP="002B1C74">
            <w:pPr>
              <w:rPr>
                <w:sz w:val="24"/>
                <w:szCs w:val="24"/>
              </w:rPr>
            </w:pPr>
            <w:r w:rsidRPr="005D0109">
              <w:rPr>
                <w:sz w:val="24"/>
                <w:szCs w:val="24"/>
              </w:rPr>
              <w:t>Уборка рабочего места и инструмента</w:t>
            </w:r>
          </w:p>
        </w:tc>
      </w:tr>
      <w:tr w:rsidR="0013512A" w:rsidRPr="005D0109" w:rsidTr="009440FF">
        <w:trPr>
          <w:cantSplit/>
          <w:trHeight w:val="588"/>
          <w:tblHeader/>
        </w:trPr>
        <w:tc>
          <w:tcPr>
            <w:tcW w:w="1673" w:type="dxa"/>
            <w:shd w:val="clear" w:color="auto" w:fill="auto"/>
            <w:vAlign w:val="center"/>
          </w:tcPr>
          <w:p w:rsidR="0013512A" w:rsidRPr="005D0109" w:rsidRDefault="00255D2D" w:rsidP="002B1C74">
            <w:pPr>
              <w:jc w:val="center"/>
              <w:rPr>
                <w:sz w:val="24"/>
                <w:szCs w:val="24"/>
              </w:rPr>
            </w:pPr>
            <w:r w:rsidRPr="005D0109">
              <w:rPr>
                <w:sz w:val="24"/>
                <w:szCs w:val="24"/>
              </w:rPr>
              <w:t>13.30-14.15</w:t>
            </w:r>
          </w:p>
        </w:tc>
        <w:tc>
          <w:tcPr>
            <w:tcW w:w="13182" w:type="dxa"/>
            <w:shd w:val="clear" w:color="auto" w:fill="auto"/>
            <w:vAlign w:val="center"/>
          </w:tcPr>
          <w:p w:rsidR="0013512A" w:rsidRPr="005D0109" w:rsidRDefault="00255D2D" w:rsidP="002B1C74">
            <w:pPr>
              <w:rPr>
                <w:sz w:val="24"/>
                <w:szCs w:val="24"/>
              </w:rPr>
            </w:pPr>
            <w:r w:rsidRPr="005D0109">
              <w:rPr>
                <w:sz w:val="24"/>
                <w:szCs w:val="24"/>
              </w:rPr>
              <w:t>Перерыв на обед конкурсантов и экспертов</w:t>
            </w:r>
          </w:p>
        </w:tc>
      </w:tr>
      <w:tr w:rsidR="0013512A" w:rsidRPr="005D0109" w:rsidTr="009440FF">
        <w:trPr>
          <w:cantSplit/>
          <w:trHeight w:val="588"/>
          <w:tblHeader/>
        </w:trPr>
        <w:tc>
          <w:tcPr>
            <w:tcW w:w="1673" w:type="dxa"/>
            <w:shd w:val="clear" w:color="auto" w:fill="auto"/>
            <w:vAlign w:val="center"/>
          </w:tcPr>
          <w:p w:rsidR="0013512A" w:rsidRPr="005D0109" w:rsidRDefault="00255D2D" w:rsidP="002B1C74">
            <w:pPr>
              <w:jc w:val="center"/>
              <w:rPr>
                <w:sz w:val="24"/>
                <w:szCs w:val="24"/>
              </w:rPr>
            </w:pPr>
            <w:r w:rsidRPr="005D0109">
              <w:rPr>
                <w:sz w:val="24"/>
                <w:szCs w:val="24"/>
              </w:rPr>
              <w:t>14.15-19.30</w:t>
            </w:r>
          </w:p>
        </w:tc>
        <w:tc>
          <w:tcPr>
            <w:tcW w:w="13182" w:type="dxa"/>
            <w:shd w:val="clear" w:color="auto" w:fill="auto"/>
            <w:vAlign w:val="center"/>
          </w:tcPr>
          <w:p w:rsidR="0013512A" w:rsidRPr="005D0109" w:rsidRDefault="00255D2D" w:rsidP="002B1C74">
            <w:pPr>
              <w:rPr>
                <w:sz w:val="24"/>
                <w:szCs w:val="24"/>
              </w:rPr>
            </w:pPr>
            <w:r w:rsidRPr="005D0109">
              <w:rPr>
                <w:sz w:val="24"/>
                <w:szCs w:val="24"/>
              </w:rPr>
              <w:t>Оценивание конкурсного задания, внесение оценок в ЦСО. Блокировка оценок. Собрание экспертов: подведение итогов конкурса</w:t>
            </w:r>
          </w:p>
        </w:tc>
      </w:tr>
      <w:tr w:rsidR="009440FF" w:rsidRPr="005D0109" w:rsidTr="009440FF">
        <w:trPr>
          <w:cantSplit/>
          <w:trHeight w:val="588"/>
          <w:tblHeader/>
        </w:trPr>
        <w:tc>
          <w:tcPr>
            <w:tcW w:w="14855" w:type="dxa"/>
            <w:gridSpan w:val="2"/>
            <w:shd w:val="clear" w:color="auto" w:fill="auto"/>
            <w:vAlign w:val="center"/>
          </w:tcPr>
          <w:p w:rsidR="009440FF" w:rsidRPr="005D0109" w:rsidRDefault="009440FF" w:rsidP="002B1C74">
            <w:pPr>
              <w:jc w:val="center"/>
              <w:rPr>
                <w:sz w:val="24"/>
                <w:szCs w:val="24"/>
              </w:rPr>
            </w:pPr>
          </w:p>
        </w:tc>
      </w:tr>
      <w:tr w:rsidR="0013512A" w:rsidRPr="005D0109" w:rsidTr="009440FF">
        <w:trPr>
          <w:cantSplit/>
          <w:trHeight w:val="588"/>
          <w:tblHeader/>
        </w:trPr>
        <w:tc>
          <w:tcPr>
            <w:tcW w:w="14855" w:type="dxa"/>
            <w:gridSpan w:val="2"/>
            <w:shd w:val="clear" w:color="auto" w:fill="auto"/>
            <w:vAlign w:val="center"/>
          </w:tcPr>
          <w:p w:rsidR="0013512A" w:rsidRPr="005D0109" w:rsidRDefault="009440FF" w:rsidP="002B1C74">
            <w:pPr>
              <w:jc w:val="center"/>
              <w:rPr>
                <w:b/>
                <w:sz w:val="24"/>
                <w:szCs w:val="24"/>
              </w:rPr>
            </w:pPr>
            <w:bookmarkStart w:id="1" w:name="_GoBack"/>
            <w:bookmarkEnd w:id="1"/>
            <w:r>
              <w:rPr>
                <w:b/>
                <w:sz w:val="24"/>
                <w:szCs w:val="24"/>
              </w:rPr>
              <w:t>День Д</w:t>
            </w:r>
            <w:r w:rsidR="00255D2D" w:rsidRPr="005D0109">
              <w:rPr>
                <w:b/>
                <w:sz w:val="24"/>
                <w:szCs w:val="24"/>
              </w:rPr>
              <w:t>+1</w:t>
            </w:r>
          </w:p>
          <w:p w:rsidR="0013512A" w:rsidRPr="005D0109" w:rsidRDefault="00537B66" w:rsidP="002B1C74">
            <w:pPr>
              <w:jc w:val="center"/>
              <w:rPr>
                <w:sz w:val="24"/>
                <w:szCs w:val="24"/>
              </w:rPr>
            </w:pPr>
            <w:r w:rsidRPr="005D0109">
              <w:rPr>
                <w:b/>
                <w:sz w:val="24"/>
                <w:szCs w:val="24"/>
              </w:rPr>
              <w:t>Дата 16.02</w:t>
            </w:r>
            <w:r w:rsidR="00255D2D" w:rsidRPr="005D0109">
              <w:rPr>
                <w:b/>
                <w:sz w:val="24"/>
                <w:szCs w:val="24"/>
              </w:rPr>
              <w:t>.202</w:t>
            </w:r>
            <w:r w:rsidRPr="005D0109">
              <w:rPr>
                <w:b/>
                <w:sz w:val="24"/>
                <w:szCs w:val="24"/>
              </w:rPr>
              <w:t>4</w:t>
            </w:r>
          </w:p>
        </w:tc>
      </w:tr>
      <w:tr w:rsidR="0013512A" w:rsidRPr="005D0109" w:rsidTr="009440FF">
        <w:trPr>
          <w:cantSplit/>
          <w:trHeight w:val="588"/>
          <w:tblHeader/>
        </w:trPr>
        <w:tc>
          <w:tcPr>
            <w:tcW w:w="1673" w:type="dxa"/>
            <w:shd w:val="clear" w:color="auto" w:fill="auto"/>
            <w:vAlign w:val="center"/>
          </w:tcPr>
          <w:p w:rsidR="0013512A" w:rsidRPr="005D0109" w:rsidRDefault="00255D2D" w:rsidP="002B1C74">
            <w:pPr>
              <w:jc w:val="center"/>
              <w:rPr>
                <w:b/>
                <w:sz w:val="24"/>
                <w:szCs w:val="24"/>
              </w:rPr>
            </w:pPr>
            <w:r w:rsidRPr="005D0109">
              <w:rPr>
                <w:b/>
                <w:sz w:val="24"/>
                <w:szCs w:val="24"/>
              </w:rPr>
              <w:t>Время</w:t>
            </w:r>
          </w:p>
        </w:tc>
        <w:tc>
          <w:tcPr>
            <w:tcW w:w="13182" w:type="dxa"/>
            <w:shd w:val="clear" w:color="auto" w:fill="auto"/>
            <w:vAlign w:val="center"/>
          </w:tcPr>
          <w:p w:rsidR="0013512A" w:rsidRPr="005D0109" w:rsidRDefault="00255D2D" w:rsidP="002B1C74">
            <w:pPr>
              <w:jc w:val="center"/>
              <w:rPr>
                <w:b/>
                <w:sz w:val="24"/>
                <w:szCs w:val="24"/>
              </w:rPr>
            </w:pPr>
            <w:r w:rsidRPr="005D0109">
              <w:rPr>
                <w:b/>
                <w:sz w:val="24"/>
                <w:szCs w:val="24"/>
              </w:rPr>
              <w:t>Мероприятия</w:t>
            </w:r>
          </w:p>
        </w:tc>
      </w:tr>
      <w:tr w:rsidR="0013512A" w:rsidRPr="005D0109" w:rsidTr="009440FF">
        <w:trPr>
          <w:cantSplit/>
          <w:trHeight w:val="588"/>
          <w:tblHeader/>
        </w:trPr>
        <w:tc>
          <w:tcPr>
            <w:tcW w:w="1673" w:type="dxa"/>
            <w:shd w:val="clear" w:color="auto" w:fill="auto"/>
            <w:vAlign w:val="center"/>
          </w:tcPr>
          <w:p w:rsidR="0013512A" w:rsidRPr="005D0109" w:rsidRDefault="00255D2D" w:rsidP="002B1C74">
            <w:pPr>
              <w:rPr>
                <w:sz w:val="24"/>
                <w:szCs w:val="24"/>
              </w:rPr>
            </w:pPr>
            <w:r w:rsidRPr="005D0109">
              <w:rPr>
                <w:sz w:val="24"/>
                <w:szCs w:val="24"/>
              </w:rPr>
              <w:t>9.00-11.00</w:t>
            </w:r>
          </w:p>
        </w:tc>
        <w:tc>
          <w:tcPr>
            <w:tcW w:w="13182" w:type="dxa"/>
            <w:shd w:val="clear" w:color="auto" w:fill="auto"/>
            <w:vAlign w:val="center"/>
          </w:tcPr>
          <w:p w:rsidR="0013512A" w:rsidRPr="005D0109" w:rsidRDefault="00255D2D" w:rsidP="002B1C74">
            <w:pPr>
              <w:rPr>
                <w:sz w:val="24"/>
                <w:szCs w:val="24"/>
              </w:rPr>
            </w:pPr>
            <w:r w:rsidRPr="005D0109">
              <w:rPr>
                <w:sz w:val="24"/>
                <w:szCs w:val="24"/>
              </w:rPr>
              <w:t xml:space="preserve">Упаковка инструментов. Отъезд конкурсантов и экспертов с конкурсной площадки. Демонтаж конкурсных площадок  </w:t>
            </w:r>
          </w:p>
        </w:tc>
      </w:tr>
      <w:tr w:rsidR="0013512A" w:rsidRPr="005D0109" w:rsidTr="009440FF">
        <w:trPr>
          <w:cantSplit/>
          <w:trHeight w:val="588"/>
          <w:tblHeader/>
        </w:trPr>
        <w:tc>
          <w:tcPr>
            <w:tcW w:w="1673" w:type="dxa"/>
            <w:shd w:val="clear" w:color="auto" w:fill="auto"/>
            <w:vAlign w:val="center"/>
          </w:tcPr>
          <w:p w:rsidR="0013512A" w:rsidRPr="005D0109" w:rsidRDefault="009440FF" w:rsidP="002B1C74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 xml:space="preserve">13.00 </w:t>
            </w:r>
          </w:p>
        </w:tc>
        <w:tc>
          <w:tcPr>
            <w:tcW w:w="13182" w:type="dxa"/>
            <w:shd w:val="clear" w:color="auto" w:fill="auto"/>
            <w:vAlign w:val="center"/>
          </w:tcPr>
          <w:p w:rsidR="0013512A" w:rsidRPr="005D0109" w:rsidRDefault="00255D2D" w:rsidP="002B1C74">
            <w:pPr>
              <w:ind w:firstLine="33"/>
              <w:jc w:val="both"/>
              <w:rPr>
                <w:sz w:val="24"/>
                <w:szCs w:val="24"/>
              </w:rPr>
            </w:pPr>
            <w:r w:rsidRPr="005D0109">
              <w:rPr>
                <w:sz w:val="24"/>
                <w:szCs w:val="24"/>
              </w:rPr>
              <w:t xml:space="preserve">Церемония закрытия Регионального этапа Чемпионата по профессиональному мастерству «Профессионалы» Республики Карелия </w:t>
            </w:r>
            <w:r w:rsidR="009440FF">
              <w:rPr>
                <w:sz w:val="24"/>
                <w:szCs w:val="24"/>
              </w:rPr>
              <w:t>–</w:t>
            </w:r>
            <w:r w:rsidRPr="005D0109">
              <w:rPr>
                <w:sz w:val="24"/>
                <w:szCs w:val="24"/>
              </w:rPr>
              <w:t xml:space="preserve"> 202</w:t>
            </w:r>
            <w:r w:rsidR="00C07722">
              <w:rPr>
                <w:sz w:val="24"/>
                <w:szCs w:val="24"/>
              </w:rPr>
              <w:t>4</w:t>
            </w:r>
            <w:r w:rsidR="009440FF">
              <w:rPr>
                <w:sz w:val="24"/>
                <w:szCs w:val="24"/>
              </w:rPr>
              <w:t xml:space="preserve"> (Петрозаводский лесотехнический техникум)</w:t>
            </w:r>
          </w:p>
        </w:tc>
      </w:tr>
    </w:tbl>
    <w:p w:rsidR="0013512A" w:rsidRDefault="0013512A">
      <w:pPr>
        <w:spacing w:after="0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D0109" w:rsidRDefault="005D0109">
      <w:pPr>
        <w:spacing w:after="0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D0109" w:rsidRPr="005D0109" w:rsidRDefault="005D0109">
      <w:pPr>
        <w:spacing w:after="0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13512A" w:rsidRPr="005D0109" w:rsidRDefault="00255D2D">
      <w:pPr>
        <w:spacing w:after="0"/>
        <w:ind w:firstLine="709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D0109">
        <w:rPr>
          <w:rFonts w:ascii="Times New Roman" w:eastAsia="Times New Roman" w:hAnsi="Times New Roman" w:cs="Times New Roman"/>
          <w:b/>
          <w:sz w:val="24"/>
          <w:szCs w:val="24"/>
        </w:rPr>
        <w:t xml:space="preserve">Примечание: </w:t>
      </w:r>
    </w:p>
    <w:p w:rsidR="0013512A" w:rsidRPr="005D0109" w:rsidRDefault="00255D2D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D0109">
        <w:rPr>
          <w:rFonts w:ascii="Times New Roman" w:eastAsia="Times New Roman" w:hAnsi="Times New Roman" w:cs="Times New Roman"/>
          <w:color w:val="000000"/>
          <w:sz w:val="24"/>
          <w:szCs w:val="24"/>
        </w:rPr>
        <w:t>План проведения чемпионата составлен на 18 часов (с учетом трех инвариантных модулей).</w:t>
      </w:r>
    </w:p>
    <w:p w:rsidR="0013512A" w:rsidRDefault="00255D2D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D0109">
        <w:rPr>
          <w:rFonts w:ascii="Times New Roman" w:eastAsia="Times New Roman" w:hAnsi="Times New Roman" w:cs="Times New Roman"/>
          <w:color w:val="000000"/>
          <w:sz w:val="24"/>
          <w:szCs w:val="24"/>
        </w:rPr>
        <w:t>В случае выполнения КЗ в полном объеме (4 модуля) или инвариант время распределяется следующим образом:</w:t>
      </w:r>
    </w:p>
    <w:p w:rsidR="005D0109" w:rsidRPr="005D0109" w:rsidRDefault="005D0109" w:rsidP="005D010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069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tbl>
      <w:tblPr>
        <w:tblStyle w:val="af2"/>
        <w:tblW w:w="13716" w:type="dxa"/>
        <w:tblInd w:w="96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58"/>
        <w:gridCol w:w="3040"/>
        <w:gridCol w:w="3409"/>
        <w:gridCol w:w="3409"/>
      </w:tblGrid>
      <w:tr w:rsidR="0013512A" w:rsidRPr="005D0109">
        <w:trPr>
          <w:cantSplit/>
          <w:tblHeader/>
        </w:trPr>
        <w:tc>
          <w:tcPr>
            <w:tcW w:w="3859" w:type="dxa"/>
          </w:tcPr>
          <w:p w:rsidR="0013512A" w:rsidRPr="005D0109" w:rsidRDefault="0013512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040" w:type="dxa"/>
          </w:tcPr>
          <w:p w:rsidR="0013512A" w:rsidRPr="005D0109" w:rsidRDefault="00255D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/>
                <w:b/>
                <w:i/>
                <w:color w:val="000000"/>
                <w:sz w:val="24"/>
                <w:szCs w:val="24"/>
              </w:rPr>
            </w:pPr>
            <w:r w:rsidRPr="005D0109">
              <w:rPr>
                <w:rFonts w:eastAsia="Times New Roman"/>
                <w:b/>
                <w:i/>
                <w:color w:val="000000"/>
                <w:sz w:val="24"/>
                <w:szCs w:val="24"/>
              </w:rPr>
              <w:t>День С1</w:t>
            </w:r>
          </w:p>
        </w:tc>
        <w:tc>
          <w:tcPr>
            <w:tcW w:w="3409" w:type="dxa"/>
          </w:tcPr>
          <w:p w:rsidR="0013512A" w:rsidRPr="005D0109" w:rsidRDefault="00255D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/>
                <w:b/>
                <w:i/>
                <w:color w:val="000000"/>
                <w:sz w:val="24"/>
                <w:szCs w:val="24"/>
              </w:rPr>
            </w:pPr>
            <w:r w:rsidRPr="005D0109">
              <w:rPr>
                <w:rFonts w:eastAsia="Times New Roman"/>
                <w:b/>
                <w:i/>
                <w:color w:val="000000"/>
                <w:sz w:val="24"/>
                <w:szCs w:val="24"/>
              </w:rPr>
              <w:t>День С2</w:t>
            </w:r>
          </w:p>
        </w:tc>
        <w:tc>
          <w:tcPr>
            <w:tcW w:w="3409" w:type="dxa"/>
          </w:tcPr>
          <w:p w:rsidR="0013512A" w:rsidRPr="005D0109" w:rsidRDefault="00255D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/>
                <w:b/>
                <w:i/>
                <w:color w:val="000000"/>
                <w:sz w:val="24"/>
                <w:szCs w:val="24"/>
              </w:rPr>
            </w:pPr>
            <w:r w:rsidRPr="005D0109">
              <w:rPr>
                <w:rFonts w:eastAsia="Times New Roman"/>
                <w:b/>
                <w:i/>
                <w:color w:val="000000"/>
                <w:sz w:val="24"/>
                <w:szCs w:val="24"/>
              </w:rPr>
              <w:t>День С3</w:t>
            </w:r>
          </w:p>
        </w:tc>
      </w:tr>
      <w:tr w:rsidR="0013512A" w:rsidRPr="005D0109">
        <w:trPr>
          <w:cantSplit/>
          <w:tblHeader/>
        </w:trPr>
        <w:tc>
          <w:tcPr>
            <w:tcW w:w="3859" w:type="dxa"/>
          </w:tcPr>
          <w:p w:rsidR="0013512A" w:rsidRPr="005D0109" w:rsidRDefault="00255D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Times New Roman"/>
                <w:color w:val="000000"/>
                <w:sz w:val="24"/>
                <w:szCs w:val="24"/>
              </w:rPr>
            </w:pPr>
            <w:r w:rsidRPr="005D0109">
              <w:rPr>
                <w:rFonts w:eastAsia="Times New Roman"/>
                <w:color w:val="000000"/>
                <w:sz w:val="24"/>
                <w:szCs w:val="24"/>
              </w:rPr>
              <w:t>Инвариант (3 модуля)</w:t>
            </w:r>
          </w:p>
        </w:tc>
        <w:tc>
          <w:tcPr>
            <w:tcW w:w="3040" w:type="dxa"/>
          </w:tcPr>
          <w:p w:rsidR="0013512A" w:rsidRPr="005D0109" w:rsidRDefault="00C0772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3409" w:type="dxa"/>
          </w:tcPr>
          <w:p w:rsidR="0013512A" w:rsidRPr="005D0109" w:rsidRDefault="00C0772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3409" w:type="dxa"/>
          </w:tcPr>
          <w:p w:rsidR="0013512A" w:rsidRPr="005D0109" w:rsidRDefault="00C0772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>4</w:t>
            </w:r>
          </w:p>
        </w:tc>
      </w:tr>
      <w:tr w:rsidR="0013512A" w:rsidRPr="005D0109">
        <w:trPr>
          <w:cantSplit/>
          <w:tblHeader/>
        </w:trPr>
        <w:tc>
          <w:tcPr>
            <w:tcW w:w="3859" w:type="dxa"/>
          </w:tcPr>
          <w:p w:rsidR="0013512A" w:rsidRPr="005D0109" w:rsidRDefault="00255D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Times New Roman"/>
                <w:color w:val="000000"/>
                <w:sz w:val="24"/>
                <w:szCs w:val="24"/>
              </w:rPr>
            </w:pPr>
            <w:r w:rsidRPr="005D0109">
              <w:rPr>
                <w:rFonts w:eastAsia="Times New Roman"/>
                <w:color w:val="000000"/>
                <w:sz w:val="24"/>
                <w:szCs w:val="24"/>
              </w:rPr>
              <w:t xml:space="preserve">С учетом </w:t>
            </w:r>
            <w:proofErr w:type="spellStart"/>
            <w:r w:rsidRPr="005D0109">
              <w:rPr>
                <w:rFonts w:eastAsia="Times New Roman"/>
                <w:color w:val="000000"/>
                <w:sz w:val="24"/>
                <w:szCs w:val="24"/>
              </w:rPr>
              <w:t>вариатива</w:t>
            </w:r>
            <w:proofErr w:type="spellEnd"/>
            <w:r w:rsidRPr="005D0109">
              <w:rPr>
                <w:rFonts w:eastAsia="Times New Roman"/>
                <w:color w:val="000000"/>
                <w:sz w:val="24"/>
                <w:szCs w:val="24"/>
              </w:rPr>
              <w:t xml:space="preserve"> (4 модуля)</w:t>
            </w:r>
          </w:p>
        </w:tc>
        <w:tc>
          <w:tcPr>
            <w:tcW w:w="3040" w:type="dxa"/>
          </w:tcPr>
          <w:p w:rsidR="0013512A" w:rsidRPr="005D0109" w:rsidRDefault="00255D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5D0109">
              <w:rPr>
                <w:rFonts w:eastAsia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3409" w:type="dxa"/>
          </w:tcPr>
          <w:p w:rsidR="0013512A" w:rsidRPr="005D0109" w:rsidRDefault="00255D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5D0109">
              <w:rPr>
                <w:rFonts w:eastAsia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3409" w:type="dxa"/>
          </w:tcPr>
          <w:p w:rsidR="0013512A" w:rsidRPr="005D0109" w:rsidRDefault="00255D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5D0109">
              <w:rPr>
                <w:rFonts w:eastAsia="Times New Roman"/>
                <w:color w:val="000000"/>
                <w:sz w:val="24"/>
                <w:szCs w:val="24"/>
              </w:rPr>
              <w:t>6</w:t>
            </w:r>
          </w:p>
        </w:tc>
      </w:tr>
    </w:tbl>
    <w:p w:rsidR="0013512A" w:rsidRDefault="00255D2D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069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5D0109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ВРЕМЯ ПРОВЕДЕНИЯ МЕРОПРИЯТИЙ </w:t>
      </w:r>
      <w:r w:rsidR="005D0109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РЕКОМЕНДУЕМОЕ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, ВОЗМОЖНЫ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КОРРЕКТИРОВКИ.</w:t>
      </w:r>
    </w:p>
    <w:sectPr w:rsidR="0013512A" w:rsidSect="0013512A">
      <w:pgSz w:w="16838" w:h="11906" w:orient="landscape"/>
      <w:pgMar w:top="709" w:right="1134" w:bottom="850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noto sans symbols">
    <w:altName w:val="Calibri"/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6365DC"/>
    <w:multiLevelType w:val="multilevel"/>
    <w:tmpl w:val="0BB8FC9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●"/>
      <w:lvlJc w:val="left"/>
      <w:pPr>
        <w:ind w:left="3600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●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●"/>
      <w:lvlJc w:val="left"/>
      <w:pPr>
        <w:ind w:left="5760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●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22A8444F"/>
    <w:multiLevelType w:val="multilevel"/>
    <w:tmpl w:val="A122FC96"/>
    <w:lvl w:ilvl="0">
      <w:start w:val="1"/>
      <w:numFmt w:val="decimal"/>
      <w:lvlText w:val="%1.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3A550CBF"/>
    <w:multiLevelType w:val="multilevel"/>
    <w:tmpl w:val="5640510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●"/>
      <w:lvlJc w:val="left"/>
      <w:pPr>
        <w:ind w:left="3600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●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●"/>
      <w:lvlJc w:val="left"/>
      <w:pPr>
        <w:ind w:left="5760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●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3B591733"/>
    <w:multiLevelType w:val="multilevel"/>
    <w:tmpl w:val="4F9A536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●"/>
      <w:lvlJc w:val="left"/>
      <w:pPr>
        <w:ind w:left="3600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●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●"/>
      <w:lvlJc w:val="left"/>
      <w:pPr>
        <w:ind w:left="5760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●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3CD278C9"/>
    <w:multiLevelType w:val="multilevel"/>
    <w:tmpl w:val="FD2C1EC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●"/>
      <w:lvlJc w:val="left"/>
      <w:pPr>
        <w:ind w:left="3600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●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●"/>
      <w:lvlJc w:val="left"/>
      <w:pPr>
        <w:ind w:left="5760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●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495E538F"/>
    <w:multiLevelType w:val="multilevel"/>
    <w:tmpl w:val="D09A26B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●"/>
      <w:lvlJc w:val="left"/>
      <w:pPr>
        <w:ind w:left="3600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●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●"/>
      <w:lvlJc w:val="left"/>
      <w:pPr>
        <w:ind w:left="5760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●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5DCD4239"/>
    <w:multiLevelType w:val="multilevel"/>
    <w:tmpl w:val="8A54395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●"/>
      <w:lvlJc w:val="left"/>
      <w:pPr>
        <w:ind w:left="3600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●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●"/>
      <w:lvlJc w:val="left"/>
      <w:pPr>
        <w:ind w:left="5760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●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5E830D9B"/>
    <w:multiLevelType w:val="multilevel"/>
    <w:tmpl w:val="3C1205F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●"/>
      <w:lvlJc w:val="left"/>
      <w:pPr>
        <w:ind w:left="3600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●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●"/>
      <w:lvlJc w:val="left"/>
      <w:pPr>
        <w:ind w:left="5760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●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" w15:restartNumberingAfterBreak="0">
    <w:nsid w:val="71CE4280"/>
    <w:multiLevelType w:val="multilevel"/>
    <w:tmpl w:val="B72A787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●"/>
      <w:lvlJc w:val="left"/>
      <w:pPr>
        <w:ind w:left="3600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●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●"/>
      <w:lvlJc w:val="left"/>
      <w:pPr>
        <w:ind w:left="5760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●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2"/>
  </w:num>
  <w:num w:numId="2">
    <w:abstractNumId w:val="4"/>
  </w:num>
  <w:num w:numId="3">
    <w:abstractNumId w:val="6"/>
  </w:num>
  <w:num w:numId="4">
    <w:abstractNumId w:val="1"/>
  </w:num>
  <w:num w:numId="5">
    <w:abstractNumId w:val="5"/>
  </w:num>
  <w:num w:numId="6">
    <w:abstractNumId w:val="3"/>
  </w:num>
  <w:num w:numId="7">
    <w:abstractNumId w:val="8"/>
  </w:num>
  <w:num w:numId="8">
    <w:abstractNumId w:val="7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13512A"/>
    <w:rsid w:val="00077E44"/>
    <w:rsid w:val="000A13CE"/>
    <w:rsid w:val="0013512A"/>
    <w:rsid w:val="00255D2D"/>
    <w:rsid w:val="002B1C74"/>
    <w:rsid w:val="00454225"/>
    <w:rsid w:val="00537B66"/>
    <w:rsid w:val="005D0109"/>
    <w:rsid w:val="006F12B7"/>
    <w:rsid w:val="009440FF"/>
    <w:rsid w:val="00995C08"/>
    <w:rsid w:val="00A563D1"/>
    <w:rsid w:val="00AE7BA4"/>
    <w:rsid w:val="00C07722"/>
    <w:rsid w:val="00DB26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B96923"/>
  <w15:docId w15:val="{67929D14-D062-41FF-9BE4-5114CFD4B8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51DAE"/>
    <w:rPr>
      <w:rFonts w:eastAsiaTheme="minorEastAsia"/>
      <w:lang w:eastAsia="ja-JP"/>
    </w:rPr>
  </w:style>
  <w:style w:type="paragraph" w:styleId="1">
    <w:name w:val="heading 1"/>
    <w:basedOn w:val="2"/>
    <w:next w:val="2"/>
    <w:rsid w:val="0013512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0">
    <w:name w:val="heading 2"/>
    <w:basedOn w:val="2"/>
    <w:next w:val="2"/>
    <w:rsid w:val="0013512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2"/>
    <w:next w:val="2"/>
    <w:rsid w:val="0013512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2"/>
    <w:next w:val="2"/>
    <w:rsid w:val="0013512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2"/>
    <w:next w:val="2"/>
    <w:rsid w:val="0013512A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2"/>
    <w:next w:val="2"/>
    <w:rsid w:val="0013512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13512A"/>
  </w:style>
  <w:style w:type="table" w:customStyle="1" w:styleId="TableNormal">
    <w:name w:val="Table Normal"/>
    <w:rsid w:val="0013512A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2"/>
    <w:next w:val="2"/>
    <w:rsid w:val="0013512A"/>
    <w:pPr>
      <w:keepNext/>
      <w:keepLines/>
      <w:spacing w:before="480" w:after="120"/>
    </w:pPr>
    <w:rPr>
      <w:b/>
      <w:sz w:val="72"/>
      <w:szCs w:val="72"/>
    </w:rPr>
  </w:style>
  <w:style w:type="paragraph" w:customStyle="1" w:styleId="2">
    <w:name w:val="Обычный2"/>
    <w:rsid w:val="0013512A"/>
  </w:style>
  <w:style w:type="table" w:customStyle="1" w:styleId="TableNormal0">
    <w:name w:val="Table Normal"/>
    <w:rsid w:val="0013512A"/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a4">
    <w:name w:val="Table Grid"/>
    <w:basedOn w:val="a1"/>
    <w:rsid w:val="00751DA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de-AT" w:eastAsia="de-A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4"/>
    <w:uiPriority w:val="59"/>
    <w:rsid w:val="00751DA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de-AT" w:eastAsia="de-A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Сетка таблицы2"/>
    <w:basedOn w:val="a1"/>
    <w:next w:val="a4"/>
    <w:uiPriority w:val="59"/>
    <w:rsid w:val="00751DA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de-AT" w:eastAsia="de-A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9674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67474"/>
    <w:rPr>
      <w:rFonts w:ascii="Tahoma" w:eastAsiaTheme="minorEastAsia" w:hAnsi="Tahoma" w:cs="Tahoma"/>
      <w:sz w:val="16"/>
      <w:szCs w:val="16"/>
      <w:lang w:eastAsia="ja-JP"/>
    </w:rPr>
  </w:style>
  <w:style w:type="paragraph" w:styleId="a7">
    <w:name w:val="List Paragraph"/>
    <w:basedOn w:val="a"/>
    <w:uiPriority w:val="34"/>
    <w:qFormat/>
    <w:rsid w:val="005C5B5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Subtitle"/>
    <w:basedOn w:val="2"/>
    <w:next w:val="2"/>
    <w:rsid w:val="0013512A"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9">
    <w:basedOn w:val="TableNormal0"/>
    <w:rsid w:val="0013512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a">
    <w:basedOn w:val="TableNormal0"/>
    <w:rsid w:val="0013512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b">
    <w:basedOn w:val="TableNormal0"/>
    <w:rsid w:val="0013512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c">
    <w:basedOn w:val="TableNormal0"/>
    <w:rsid w:val="0013512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d">
    <w:basedOn w:val="TableNormal0"/>
    <w:rsid w:val="0013512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0"/>
    <w:rsid w:val="0013512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">
    <w:basedOn w:val="TableNormal0"/>
    <w:rsid w:val="0013512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0">
    <w:basedOn w:val="TableNormal0"/>
    <w:rsid w:val="0013512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0"/>
    <w:rsid w:val="0013512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2">
    <w:basedOn w:val="TableNormal0"/>
    <w:rsid w:val="0013512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hhWAuHMlG6yzpa2/FyFzTrSL7JGw==">AMUW2mUs8ZF1+wi+RP4NrDvs80hP/vs1HDnGxk+XlzUK8xfpp0Nq1l61W/7I7ih51p9/XJvUU5LB7tF7Uir9F99le1ckJT2lk8uRElYHbtgTKy6R0Emb1Z9/qLsyNQtnRsq8qY/RJDWX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6</Pages>
  <Words>1053</Words>
  <Characters>6007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I am</cp:lastModifiedBy>
  <cp:revision>11</cp:revision>
  <cp:lastPrinted>2024-02-06T06:02:00Z</cp:lastPrinted>
  <dcterms:created xsi:type="dcterms:W3CDTF">2017-02-22T19:14:00Z</dcterms:created>
  <dcterms:modified xsi:type="dcterms:W3CDTF">2024-02-06T12:30:00Z</dcterms:modified>
</cp:coreProperties>
</file>